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510"/>
        <w:tblOverlap w:val="never"/>
        <w:tblW w:w="10188" w:type="dxa"/>
        <w:tblLook w:val="04A0"/>
      </w:tblPr>
      <w:tblGrid>
        <w:gridCol w:w="4644"/>
        <w:gridCol w:w="5544"/>
      </w:tblGrid>
      <w:tr w:rsidR="006577BA" w:rsidRPr="005165E0" w:rsidTr="00707AAE">
        <w:tc>
          <w:tcPr>
            <w:tcW w:w="4644" w:type="dxa"/>
          </w:tcPr>
          <w:p w:rsidR="006577BA" w:rsidRPr="005165E0" w:rsidRDefault="006577BA" w:rsidP="006577BA">
            <w:pPr>
              <w:spacing w:after="0" w:line="360" w:lineRule="atLeast"/>
              <w:ind w:firstLine="142"/>
              <w:jc w:val="center"/>
              <w:rPr>
                <w:rFonts w:ascii="Times New Roman" w:hAnsi="Times New Roman"/>
                <w:sz w:val="24"/>
                <w:szCs w:val="24"/>
              </w:rPr>
            </w:pPr>
            <w:r w:rsidRPr="005165E0">
              <w:rPr>
                <w:rFonts w:ascii="Times New Roman" w:hAnsi="Times New Roman"/>
                <w:sz w:val="24"/>
                <w:szCs w:val="24"/>
              </w:rPr>
              <w:br w:type="page"/>
              <w:t>BỘ GIÁO DỤC VÀ ĐÀO TẠO</w:t>
            </w:r>
          </w:p>
          <w:p w:rsidR="006577BA" w:rsidRPr="005165E0" w:rsidRDefault="006577BA" w:rsidP="006577BA">
            <w:pPr>
              <w:spacing w:after="0" w:line="360" w:lineRule="atLeast"/>
              <w:jc w:val="center"/>
              <w:rPr>
                <w:rFonts w:ascii="Times New Roman" w:hAnsi="Times New Roman"/>
                <w:b/>
                <w:sz w:val="24"/>
                <w:szCs w:val="24"/>
              </w:rPr>
            </w:pPr>
            <w:r w:rsidRPr="005165E0">
              <w:rPr>
                <w:rFonts w:ascii="Times New Roman" w:hAnsi="Times New Roman"/>
                <w:b/>
                <w:sz w:val="24"/>
                <w:szCs w:val="24"/>
              </w:rPr>
              <w:t>TRƯỜNG ĐH KINH TẾ QUỐC DÂN</w:t>
            </w:r>
          </w:p>
          <w:p w:rsidR="006577BA" w:rsidRPr="005165E0" w:rsidRDefault="00535A2C" w:rsidP="006577BA">
            <w:pPr>
              <w:spacing w:after="0" w:line="360" w:lineRule="atLeast"/>
              <w:jc w:val="center"/>
              <w:rPr>
                <w:rFonts w:ascii="Times New Roman" w:hAnsi="Times New Roman"/>
                <w:b/>
                <w:sz w:val="24"/>
                <w:szCs w:val="24"/>
              </w:rPr>
            </w:pPr>
            <w:r>
              <w:rPr>
                <w:rFonts w:ascii="Times New Roman" w:hAnsi="Times New Roman"/>
                <w:b/>
                <w:noProof/>
                <w:sz w:val="24"/>
                <w:szCs w:val="24"/>
              </w:rPr>
              <w:pict>
                <v:shapetype id="_x0000_t32" coordsize="21600,21600" o:spt="32" o:oned="t" path="m,l21600,21600e" filled="f">
                  <v:path arrowok="t" fillok="f" o:connecttype="none"/>
                  <o:lock v:ext="edit" shapetype="t"/>
                </v:shapetype>
                <v:shape id="_x0000_s1026" type="#_x0000_t32" style="position:absolute;left:0;text-align:left;margin-left:0;margin-top:1.95pt;width:141.75pt;height:0;z-index:251657216;mso-position-horizontal:center" o:connectortype="straight"/>
              </w:pict>
            </w:r>
          </w:p>
        </w:tc>
        <w:tc>
          <w:tcPr>
            <w:tcW w:w="5544" w:type="dxa"/>
          </w:tcPr>
          <w:p w:rsidR="006577BA" w:rsidRPr="005165E0" w:rsidRDefault="006577BA" w:rsidP="006577BA">
            <w:pPr>
              <w:spacing w:after="0" w:line="360" w:lineRule="atLeast"/>
              <w:rPr>
                <w:rFonts w:ascii="Times New Roman" w:hAnsi="Times New Roman"/>
                <w:sz w:val="24"/>
                <w:szCs w:val="24"/>
              </w:rPr>
            </w:pPr>
            <w:r w:rsidRPr="005165E0">
              <w:rPr>
                <w:rFonts w:ascii="Times New Roman" w:hAnsi="Times New Roman"/>
                <w:sz w:val="24"/>
                <w:szCs w:val="24"/>
              </w:rPr>
              <w:t>CỘNG HÒA XÃ HỘI CHỦ NGHĨA VIỆT NAM</w:t>
            </w:r>
          </w:p>
          <w:p w:rsidR="006577BA" w:rsidRPr="005165E0" w:rsidRDefault="006577BA" w:rsidP="006577BA">
            <w:pPr>
              <w:spacing w:after="0" w:line="360" w:lineRule="atLeast"/>
              <w:jc w:val="center"/>
              <w:rPr>
                <w:rFonts w:ascii="Times New Roman" w:hAnsi="Times New Roman"/>
                <w:b/>
                <w:sz w:val="24"/>
                <w:szCs w:val="24"/>
              </w:rPr>
            </w:pPr>
            <w:r w:rsidRPr="005165E0">
              <w:rPr>
                <w:rFonts w:ascii="Times New Roman" w:hAnsi="Times New Roman"/>
                <w:b/>
                <w:sz w:val="24"/>
                <w:szCs w:val="24"/>
              </w:rPr>
              <w:t>Độc lập – Tự do – Hạnh phúc</w:t>
            </w:r>
          </w:p>
          <w:p w:rsidR="006577BA" w:rsidRPr="005165E0" w:rsidRDefault="00535A2C" w:rsidP="006577BA">
            <w:pPr>
              <w:spacing w:after="0" w:line="360" w:lineRule="atLeast"/>
              <w:jc w:val="center"/>
              <w:rPr>
                <w:rFonts w:ascii="Times New Roman" w:hAnsi="Times New Roman"/>
                <w:b/>
                <w:sz w:val="24"/>
                <w:szCs w:val="24"/>
              </w:rPr>
            </w:pPr>
            <w:r>
              <w:rPr>
                <w:rFonts w:ascii="Times New Roman" w:hAnsi="Times New Roman"/>
                <w:b/>
                <w:noProof/>
                <w:sz w:val="24"/>
                <w:szCs w:val="24"/>
              </w:rPr>
              <w:pict>
                <v:shape id="_x0000_s1027" type="#_x0000_t32" style="position:absolute;left:0;text-align:left;margin-left:0;margin-top:1.95pt;width:141.75pt;height:0;z-index:251658240;mso-position-horizontal:center" o:connectortype="straight"/>
              </w:pict>
            </w:r>
          </w:p>
        </w:tc>
      </w:tr>
    </w:tbl>
    <w:p w:rsidR="006577BA" w:rsidRDefault="006577BA" w:rsidP="006577BA">
      <w:pPr>
        <w:spacing w:after="0"/>
        <w:jc w:val="center"/>
        <w:rPr>
          <w:rFonts w:ascii="Times New Roman" w:eastAsia="Times New Roman" w:hAnsi="Times New Roman"/>
          <w:b/>
          <w:bCs/>
          <w:color w:val="000000"/>
          <w:sz w:val="32"/>
          <w:szCs w:val="32"/>
        </w:rPr>
      </w:pPr>
    </w:p>
    <w:p w:rsidR="006577BA" w:rsidRDefault="006577BA" w:rsidP="006577BA">
      <w:pPr>
        <w:spacing w:after="0"/>
        <w:jc w:val="center"/>
        <w:rPr>
          <w:rFonts w:ascii="Times New Roman" w:eastAsia="Times New Roman" w:hAnsi="Times New Roman"/>
          <w:b/>
          <w:bCs/>
          <w:color w:val="000000"/>
          <w:sz w:val="32"/>
          <w:szCs w:val="32"/>
        </w:rPr>
      </w:pPr>
    </w:p>
    <w:p w:rsidR="006577BA" w:rsidRPr="00EA2231" w:rsidRDefault="006577BA" w:rsidP="006577BA">
      <w:pPr>
        <w:spacing w:after="0"/>
        <w:jc w:val="center"/>
        <w:rPr>
          <w:rFonts w:ascii="Times New Roman" w:eastAsia="Times New Roman" w:hAnsi="Times New Roman"/>
          <w:b/>
          <w:bCs/>
          <w:color w:val="000000"/>
          <w:sz w:val="32"/>
          <w:szCs w:val="32"/>
        </w:rPr>
      </w:pPr>
    </w:p>
    <w:p w:rsidR="00F352ED" w:rsidRPr="006577BA" w:rsidRDefault="006577BA" w:rsidP="006577BA">
      <w:pPr>
        <w:spacing w:after="0" w:line="360" w:lineRule="auto"/>
        <w:jc w:val="center"/>
        <w:rPr>
          <w:rFonts w:ascii="Times New Roman" w:eastAsia="Times New Roman" w:hAnsi="Times New Roman"/>
          <w:b/>
          <w:bCs/>
          <w:color w:val="000000" w:themeColor="text1"/>
          <w:sz w:val="26"/>
          <w:szCs w:val="26"/>
        </w:rPr>
      </w:pPr>
      <w:r w:rsidRPr="00EA2231">
        <w:rPr>
          <w:rFonts w:ascii="Times New Roman" w:eastAsia="Times New Roman" w:hAnsi="Times New Roman"/>
          <w:b/>
          <w:bCs/>
          <w:color w:val="000000"/>
          <w:sz w:val="32"/>
          <w:szCs w:val="26"/>
        </w:rPr>
        <w:t>ĐỀ CƯƠNG CHI TIẾT HỌC PHẦN</w:t>
      </w:r>
    </w:p>
    <w:p w:rsidR="00E86BBF" w:rsidRDefault="00E86BBF" w:rsidP="006577BA">
      <w:pPr>
        <w:spacing w:after="0" w:line="360" w:lineRule="auto"/>
        <w:rPr>
          <w:rFonts w:ascii="Times New Roman" w:hAnsi="Times New Roman"/>
          <w:color w:val="000000" w:themeColor="text1"/>
          <w:sz w:val="26"/>
          <w:szCs w:val="26"/>
        </w:rPr>
      </w:pPr>
    </w:p>
    <w:p w:rsidR="00193411" w:rsidRPr="006577BA" w:rsidRDefault="00193411" w:rsidP="006577BA">
      <w:pPr>
        <w:spacing w:after="0" w:line="360" w:lineRule="auto"/>
        <w:rPr>
          <w:rFonts w:ascii="Times New Roman" w:hAnsi="Times New Roman"/>
          <w:color w:val="000000" w:themeColor="text1"/>
          <w:sz w:val="26"/>
          <w:szCs w:val="26"/>
        </w:rPr>
      </w:pPr>
    </w:p>
    <w:p w:rsidR="00E86BBF" w:rsidRPr="006577BA" w:rsidRDefault="00E86BBF" w:rsidP="006577BA">
      <w:pPr>
        <w:spacing w:after="0" w:line="360" w:lineRule="auto"/>
        <w:rPr>
          <w:rFonts w:ascii="Times New Roman" w:eastAsia="Times New Roman" w:hAnsi="Times New Roman"/>
          <w:color w:val="000000" w:themeColor="text1"/>
          <w:sz w:val="26"/>
          <w:szCs w:val="26"/>
        </w:rPr>
      </w:pPr>
      <w:r w:rsidRPr="006577BA">
        <w:rPr>
          <w:rFonts w:ascii="Times New Roman" w:eastAsia="Times New Roman" w:hAnsi="Times New Roman"/>
          <w:color w:val="000000" w:themeColor="text1"/>
          <w:sz w:val="26"/>
          <w:szCs w:val="26"/>
        </w:rPr>
        <w:t>TRÌNH ĐỘ ĐÀO TẠO: ĐẠI HỌC</w:t>
      </w:r>
      <w:r w:rsidRPr="006577BA">
        <w:rPr>
          <w:rFonts w:ascii="Times New Roman" w:eastAsia="Times New Roman" w:hAnsi="Times New Roman"/>
          <w:color w:val="000000" w:themeColor="text1"/>
          <w:sz w:val="26"/>
          <w:szCs w:val="26"/>
        </w:rPr>
        <w:tab/>
        <w:t>LOẠI HÌNH ĐÀO TẠO: CHÍNH QUY</w:t>
      </w:r>
    </w:p>
    <w:p w:rsidR="006577BA" w:rsidRDefault="006577BA" w:rsidP="006577BA">
      <w:pPr>
        <w:spacing w:after="0" w:line="360" w:lineRule="auto"/>
        <w:rPr>
          <w:rFonts w:ascii="Times New Roman" w:eastAsia="Times New Roman" w:hAnsi="Times New Roman"/>
          <w:b/>
          <w:color w:val="000000" w:themeColor="text1"/>
          <w:sz w:val="26"/>
          <w:szCs w:val="26"/>
        </w:rPr>
      </w:pPr>
    </w:p>
    <w:p w:rsidR="00E86BBF" w:rsidRPr="006577BA" w:rsidRDefault="00E86BBF" w:rsidP="006577BA">
      <w:pPr>
        <w:spacing w:after="0" w:line="360" w:lineRule="auto"/>
        <w:rPr>
          <w:rFonts w:ascii="Times New Roman" w:eastAsia="Times New Roman" w:hAnsi="Times New Roman"/>
          <w:b/>
          <w:color w:val="000000" w:themeColor="text1"/>
          <w:sz w:val="26"/>
          <w:szCs w:val="26"/>
        </w:rPr>
      </w:pPr>
      <w:r w:rsidRPr="006577BA">
        <w:rPr>
          <w:rFonts w:ascii="Times New Roman" w:eastAsia="Times New Roman" w:hAnsi="Times New Roman"/>
          <w:b/>
          <w:color w:val="000000" w:themeColor="text1"/>
          <w:sz w:val="26"/>
          <w:szCs w:val="26"/>
        </w:rPr>
        <w:t xml:space="preserve">1. TÊN HỌC PHẦN: </w:t>
      </w:r>
    </w:p>
    <w:p w:rsidR="00E86BBF" w:rsidRPr="006577BA" w:rsidRDefault="00C76250" w:rsidP="006577BA">
      <w:pPr>
        <w:spacing w:after="0" w:line="360" w:lineRule="auto"/>
        <w:rPr>
          <w:rFonts w:ascii="Times New Roman" w:eastAsia="Times New Roman" w:hAnsi="Times New Roman"/>
          <w:color w:val="000000" w:themeColor="text1"/>
          <w:sz w:val="26"/>
          <w:szCs w:val="26"/>
        </w:rPr>
      </w:pPr>
      <w:r w:rsidRPr="006577BA">
        <w:rPr>
          <w:rFonts w:ascii="Times New Roman" w:eastAsia="Times New Roman" w:hAnsi="Times New Roman"/>
          <w:color w:val="000000" w:themeColor="text1"/>
          <w:sz w:val="26"/>
          <w:szCs w:val="26"/>
        </w:rPr>
        <w:t xml:space="preserve">Tiếng Việt: </w:t>
      </w:r>
      <w:r w:rsidR="006577BA">
        <w:rPr>
          <w:rFonts w:ascii="Times New Roman" w:eastAsia="Times New Roman" w:hAnsi="Times New Roman"/>
          <w:color w:val="000000" w:themeColor="text1"/>
          <w:sz w:val="26"/>
          <w:szCs w:val="26"/>
        </w:rPr>
        <w:tab/>
      </w:r>
      <w:r w:rsidR="006577BA">
        <w:rPr>
          <w:rFonts w:ascii="Times New Roman" w:eastAsia="Times New Roman" w:hAnsi="Times New Roman"/>
          <w:color w:val="000000" w:themeColor="text1"/>
          <w:sz w:val="26"/>
          <w:szCs w:val="26"/>
        </w:rPr>
        <w:tab/>
      </w:r>
      <w:r w:rsidRPr="006577BA">
        <w:rPr>
          <w:rFonts w:ascii="Times New Roman" w:eastAsia="Times New Roman" w:hAnsi="Times New Roman"/>
          <w:b/>
          <w:color w:val="000000" w:themeColor="text1"/>
          <w:sz w:val="26"/>
          <w:szCs w:val="26"/>
        </w:rPr>
        <w:t xml:space="preserve">Tiếng Anh cơ bản 2 - </w:t>
      </w:r>
      <w:r w:rsidR="00E86BBF" w:rsidRPr="006577BA">
        <w:rPr>
          <w:rFonts w:ascii="Times New Roman" w:eastAsia="Times New Roman" w:hAnsi="Times New Roman"/>
          <w:b/>
          <w:color w:val="000000" w:themeColor="text1"/>
          <w:sz w:val="26"/>
          <w:szCs w:val="26"/>
        </w:rPr>
        <w:t>Viết</w:t>
      </w:r>
    </w:p>
    <w:p w:rsidR="00E86BBF" w:rsidRPr="006577BA" w:rsidRDefault="00A93418" w:rsidP="006577BA">
      <w:pPr>
        <w:spacing w:after="0" w:line="360" w:lineRule="auto"/>
        <w:rPr>
          <w:rFonts w:ascii="Times New Roman" w:eastAsia="Times New Roman" w:hAnsi="Times New Roman"/>
          <w:color w:val="000000" w:themeColor="text1"/>
          <w:sz w:val="26"/>
          <w:szCs w:val="26"/>
        </w:rPr>
      </w:pPr>
      <w:r w:rsidRPr="006577BA">
        <w:rPr>
          <w:rFonts w:ascii="Times New Roman" w:eastAsia="Times New Roman" w:hAnsi="Times New Roman"/>
          <w:color w:val="000000" w:themeColor="text1"/>
          <w:sz w:val="26"/>
          <w:szCs w:val="26"/>
        </w:rPr>
        <w:t>Tiếng Anh:</w:t>
      </w:r>
      <w:r w:rsidR="000D7F14" w:rsidRPr="006577BA">
        <w:rPr>
          <w:rFonts w:ascii="Times New Roman" w:eastAsia="Times New Roman" w:hAnsi="Times New Roman"/>
          <w:color w:val="000000" w:themeColor="text1"/>
          <w:sz w:val="26"/>
          <w:szCs w:val="26"/>
        </w:rPr>
        <w:t xml:space="preserve"> </w:t>
      </w:r>
      <w:r w:rsidR="006577BA">
        <w:rPr>
          <w:rFonts w:ascii="Times New Roman" w:eastAsia="Times New Roman" w:hAnsi="Times New Roman"/>
          <w:color w:val="000000" w:themeColor="text1"/>
          <w:sz w:val="26"/>
          <w:szCs w:val="26"/>
        </w:rPr>
        <w:tab/>
      </w:r>
      <w:r w:rsidR="006577BA">
        <w:rPr>
          <w:rFonts w:ascii="Times New Roman" w:eastAsia="Times New Roman" w:hAnsi="Times New Roman"/>
          <w:color w:val="000000" w:themeColor="text1"/>
          <w:sz w:val="26"/>
          <w:szCs w:val="26"/>
        </w:rPr>
        <w:tab/>
      </w:r>
      <w:r w:rsidR="000D7F14" w:rsidRPr="006577BA">
        <w:rPr>
          <w:rFonts w:ascii="Times New Roman" w:eastAsia="Times New Roman" w:hAnsi="Times New Roman"/>
          <w:b/>
          <w:color w:val="000000" w:themeColor="text1"/>
          <w:sz w:val="26"/>
          <w:szCs w:val="26"/>
        </w:rPr>
        <w:t>English -</w:t>
      </w:r>
      <w:r w:rsidRPr="006577BA">
        <w:rPr>
          <w:rFonts w:ascii="Times New Roman" w:eastAsia="Times New Roman" w:hAnsi="Times New Roman"/>
          <w:b/>
          <w:color w:val="000000" w:themeColor="text1"/>
          <w:sz w:val="26"/>
          <w:szCs w:val="26"/>
        </w:rPr>
        <w:t xml:space="preserve"> Writing Skills 2</w:t>
      </w:r>
    </w:p>
    <w:p w:rsidR="00E86BBF" w:rsidRPr="006577BA" w:rsidRDefault="00E86BBF" w:rsidP="006577BA">
      <w:pPr>
        <w:spacing w:after="0" w:line="360" w:lineRule="auto"/>
        <w:rPr>
          <w:rFonts w:ascii="Times New Roman" w:eastAsia="Times New Roman" w:hAnsi="Times New Roman"/>
          <w:color w:val="000000" w:themeColor="text1"/>
          <w:sz w:val="26"/>
          <w:szCs w:val="26"/>
        </w:rPr>
      </w:pPr>
      <w:r w:rsidRPr="006577BA">
        <w:rPr>
          <w:rFonts w:ascii="Times New Roman" w:eastAsia="Times New Roman" w:hAnsi="Times New Roman"/>
          <w:color w:val="000000" w:themeColor="text1"/>
          <w:sz w:val="26"/>
          <w:szCs w:val="26"/>
        </w:rPr>
        <w:t xml:space="preserve">Mã học phần: </w:t>
      </w:r>
      <w:r w:rsidR="006577BA">
        <w:rPr>
          <w:rFonts w:ascii="Times New Roman" w:eastAsia="Times New Roman" w:hAnsi="Times New Roman"/>
          <w:color w:val="000000" w:themeColor="text1"/>
          <w:sz w:val="26"/>
          <w:szCs w:val="26"/>
        </w:rPr>
        <w:tab/>
      </w:r>
      <w:r w:rsidR="001F1EE9" w:rsidRPr="006577BA">
        <w:rPr>
          <w:rFonts w:ascii="Times New Roman" w:hAnsi="Times New Roman"/>
          <w:color w:val="000000" w:themeColor="text1"/>
          <w:sz w:val="26"/>
          <w:szCs w:val="26"/>
        </w:rPr>
        <w:t>NNTM1122</w:t>
      </w:r>
      <w:r w:rsidRPr="006577BA">
        <w:rPr>
          <w:rFonts w:ascii="Times New Roman" w:hAnsi="Times New Roman"/>
          <w:color w:val="000000" w:themeColor="text1"/>
          <w:sz w:val="26"/>
          <w:szCs w:val="26"/>
        </w:rPr>
        <w:t xml:space="preserve"> </w:t>
      </w:r>
      <w:r w:rsidR="0086685D" w:rsidRPr="006577BA">
        <w:rPr>
          <w:rStyle w:val="PlaceholderText"/>
          <w:rFonts w:ascii="Times New Roman" w:hAnsi="Times New Roman"/>
          <w:color w:val="000000" w:themeColor="text1"/>
          <w:sz w:val="26"/>
          <w:szCs w:val="26"/>
        </w:rPr>
        <w:tab/>
      </w:r>
      <w:r w:rsidR="0086685D" w:rsidRPr="006577BA">
        <w:rPr>
          <w:rStyle w:val="PlaceholderText"/>
          <w:rFonts w:ascii="Times New Roman" w:hAnsi="Times New Roman"/>
          <w:color w:val="000000" w:themeColor="text1"/>
          <w:sz w:val="26"/>
          <w:szCs w:val="26"/>
        </w:rPr>
        <w:tab/>
      </w:r>
      <w:r w:rsidR="0086685D" w:rsidRPr="006577BA">
        <w:rPr>
          <w:rStyle w:val="PlaceholderText"/>
          <w:rFonts w:ascii="Times New Roman" w:hAnsi="Times New Roman"/>
          <w:color w:val="000000" w:themeColor="text1"/>
          <w:sz w:val="26"/>
          <w:szCs w:val="26"/>
        </w:rPr>
        <w:tab/>
      </w:r>
      <w:r w:rsidRPr="006577BA">
        <w:rPr>
          <w:rFonts w:ascii="Times New Roman" w:eastAsia="Times New Roman" w:hAnsi="Times New Roman"/>
          <w:color w:val="000000" w:themeColor="text1"/>
          <w:sz w:val="26"/>
          <w:szCs w:val="26"/>
        </w:rPr>
        <w:t>Tổng số tín chỉ: 2</w:t>
      </w:r>
    </w:p>
    <w:p w:rsidR="00E86BBF" w:rsidRPr="006577BA" w:rsidRDefault="00E86BBF" w:rsidP="006577BA">
      <w:pPr>
        <w:spacing w:after="0" w:line="360" w:lineRule="auto"/>
        <w:rPr>
          <w:rFonts w:ascii="Times New Roman" w:eastAsia="Times New Roman" w:hAnsi="Times New Roman"/>
          <w:color w:val="000000" w:themeColor="text1"/>
          <w:sz w:val="26"/>
          <w:szCs w:val="26"/>
        </w:rPr>
      </w:pPr>
      <w:r w:rsidRPr="006577BA">
        <w:rPr>
          <w:rFonts w:ascii="Times New Roman" w:eastAsia="Times New Roman" w:hAnsi="Times New Roman"/>
          <w:color w:val="000000" w:themeColor="text1"/>
          <w:sz w:val="26"/>
          <w:szCs w:val="26"/>
        </w:rPr>
        <w:tab/>
      </w:r>
    </w:p>
    <w:p w:rsidR="00E86BBF" w:rsidRPr="006577BA" w:rsidRDefault="00E86BBF" w:rsidP="006577BA">
      <w:pPr>
        <w:spacing w:after="0" w:line="360" w:lineRule="auto"/>
        <w:rPr>
          <w:rFonts w:ascii="Times New Roman" w:eastAsia="Times New Roman" w:hAnsi="Times New Roman"/>
          <w:color w:val="000000" w:themeColor="text1"/>
          <w:sz w:val="26"/>
          <w:szCs w:val="26"/>
        </w:rPr>
      </w:pPr>
      <w:r w:rsidRPr="006577BA">
        <w:rPr>
          <w:rFonts w:ascii="Times New Roman" w:eastAsia="Times New Roman" w:hAnsi="Times New Roman"/>
          <w:b/>
          <w:color w:val="000000" w:themeColor="text1"/>
          <w:sz w:val="26"/>
          <w:szCs w:val="26"/>
        </w:rPr>
        <w:t>2. BỘ MÔN PHỤ TRÁCH GIẢNG DẠY</w:t>
      </w:r>
      <w:r w:rsidRPr="006577BA">
        <w:rPr>
          <w:rFonts w:ascii="Times New Roman" w:eastAsia="Times New Roman" w:hAnsi="Times New Roman"/>
          <w:color w:val="000000" w:themeColor="text1"/>
          <w:sz w:val="26"/>
          <w:szCs w:val="26"/>
        </w:rPr>
        <w:t>: Bộ môn Tiếng Anh Thương mại</w:t>
      </w:r>
    </w:p>
    <w:p w:rsidR="00E86BBF" w:rsidRPr="006577BA" w:rsidRDefault="00E86BBF" w:rsidP="006577BA">
      <w:pPr>
        <w:spacing w:after="0" w:line="360" w:lineRule="auto"/>
        <w:rPr>
          <w:rFonts w:ascii="Times New Roman" w:eastAsia="Times New Roman" w:hAnsi="Times New Roman"/>
          <w:color w:val="000000" w:themeColor="text1"/>
          <w:sz w:val="26"/>
          <w:szCs w:val="26"/>
        </w:rPr>
      </w:pPr>
    </w:p>
    <w:p w:rsidR="00E86BBF" w:rsidRPr="006577BA" w:rsidRDefault="00E86BBF" w:rsidP="006577BA">
      <w:pPr>
        <w:spacing w:after="0" w:line="360" w:lineRule="auto"/>
        <w:jc w:val="both"/>
        <w:rPr>
          <w:rFonts w:ascii="Times New Roman" w:hAnsi="Times New Roman"/>
          <w:color w:val="000000" w:themeColor="text1"/>
          <w:sz w:val="26"/>
          <w:szCs w:val="26"/>
        </w:rPr>
      </w:pPr>
      <w:r w:rsidRPr="006577BA">
        <w:rPr>
          <w:rFonts w:ascii="Times New Roman" w:eastAsia="Times New Roman" w:hAnsi="Times New Roman"/>
          <w:b/>
          <w:color w:val="000000" w:themeColor="text1"/>
          <w:sz w:val="26"/>
          <w:szCs w:val="26"/>
        </w:rPr>
        <w:t>3. ĐIỀU KIỆN HỌC TRƯỚC</w:t>
      </w:r>
      <w:r w:rsidRPr="006577BA">
        <w:rPr>
          <w:rFonts w:ascii="Times New Roman" w:eastAsia="Times New Roman" w:hAnsi="Times New Roman"/>
          <w:color w:val="000000" w:themeColor="text1"/>
          <w:sz w:val="26"/>
          <w:szCs w:val="26"/>
        </w:rPr>
        <w:t xml:space="preserve">: </w:t>
      </w:r>
      <w:r w:rsidRPr="006577BA">
        <w:rPr>
          <w:rFonts w:ascii="Times New Roman" w:hAnsi="Times New Roman"/>
          <w:color w:val="000000" w:themeColor="text1"/>
          <w:sz w:val="26"/>
          <w:szCs w:val="26"/>
        </w:rPr>
        <w:t>Sinh viên đã học xong chương trình Tiếng Anh cơ bả</w:t>
      </w:r>
      <w:r w:rsidR="00792256" w:rsidRPr="006577BA">
        <w:rPr>
          <w:rFonts w:ascii="Times New Roman" w:hAnsi="Times New Roman"/>
          <w:color w:val="000000" w:themeColor="text1"/>
          <w:sz w:val="26"/>
          <w:szCs w:val="26"/>
        </w:rPr>
        <w:t>n I -</w:t>
      </w:r>
      <w:r w:rsidR="00E55995" w:rsidRPr="006577BA">
        <w:rPr>
          <w:rFonts w:ascii="Times New Roman" w:hAnsi="Times New Roman"/>
          <w:color w:val="000000" w:themeColor="text1"/>
          <w:sz w:val="26"/>
          <w:szCs w:val="26"/>
        </w:rPr>
        <w:t xml:space="preserve"> V</w:t>
      </w:r>
      <w:r w:rsidRPr="006577BA">
        <w:rPr>
          <w:rFonts w:ascii="Times New Roman" w:hAnsi="Times New Roman"/>
          <w:color w:val="000000" w:themeColor="text1"/>
          <w:sz w:val="26"/>
          <w:szCs w:val="26"/>
        </w:rPr>
        <w:t>iết.</w:t>
      </w:r>
    </w:p>
    <w:p w:rsidR="00E86BBF" w:rsidRPr="006577BA" w:rsidRDefault="00E86BBF" w:rsidP="006577BA">
      <w:pPr>
        <w:spacing w:after="0" w:line="360" w:lineRule="auto"/>
        <w:rPr>
          <w:rFonts w:ascii="Times New Roman" w:eastAsia="Times New Roman" w:hAnsi="Times New Roman"/>
          <w:color w:val="000000" w:themeColor="text1"/>
          <w:sz w:val="26"/>
          <w:szCs w:val="26"/>
        </w:rPr>
      </w:pPr>
    </w:p>
    <w:p w:rsidR="00E86BBF" w:rsidRPr="006577BA" w:rsidRDefault="00E86BBF" w:rsidP="006577BA">
      <w:pPr>
        <w:spacing w:after="0" w:line="360" w:lineRule="auto"/>
        <w:rPr>
          <w:rFonts w:ascii="Times New Roman" w:hAnsi="Times New Roman"/>
          <w:b/>
          <w:color w:val="000000" w:themeColor="text1"/>
          <w:sz w:val="26"/>
          <w:szCs w:val="26"/>
        </w:rPr>
      </w:pPr>
      <w:r w:rsidRPr="006577BA">
        <w:rPr>
          <w:rFonts w:ascii="Times New Roman" w:eastAsia="Times New Roman" w:hAnsi="Times New Roman"/>
          <w:b/>
          <w:color w:val="000000" w:themeColor="text1"/>
          <w:sz w:val="26"/>
          <w:szCs w:val="26"/>
        </w:rPr>
        <w:t xml:space="preserve">4. MÔ TẢ HỌC PHẦN: </w:t>
      </w:r>
    </w:p>
    <w:p w:rsidR="00E86BBF" w:rsidRPr="006577BA" w:rsidRDefault="00E86BBF" w:rsidP="006577BA">
      <w:pPr>
        <w:spacing w:after="0" w:line="360" w:lineRule="auto"/>
        <w:jc w:val="both"/>
        <w:rPr>
          <w:rFonts w:ascii="Times New Roman" w:hAnsi="Times New Roman"/>
          <w:color w:val="000000" w:themeColor="text1"/>
          <w:sz w:val="26"/>
          <w:szCs w:val="26"/>
        </w:rPr>
      </w:pPr>
      <w:r w:rsidRPr="006577BA">
        <w:rPr>
          <w:rFonts w:ascii="Times New Roman" w:hAnsi="Times New Roman"/>
          <w:color w:val="000000" w:themeColor="text1"/>
          <w:sz w:val="26"/>
          <w:szCs w:val="26"/>
        </w:rPr>
        <w:t>Học phần Tiếng Anh 2 nhằm nâng cao kiến thức mà sinh viên đã đạt được sau khi học xong các học phần Tiếng Anh 1 nhằm đạt cấp độ trung cấ</w:t>
      </w:r>
      <w:r w:rsidR="0045540D" w:rsidRPr="006577BA">
        <w:rPr>
          <w:rFonts w:ascii="Times New Roman" w:hAnsi="Times New Roman"/>
          <w:color w:val="000000" w:themeColor="text1"/>
          <w:sz w:val="26"/>
          <w:szCs w:val="26"/>
        </w:rPr>
        <w:t>p (I</w:t>
      </w:r>
      <w:r w:rsidRPr="006577BA">
        <w:rPr>
          <w:rFonts w:ascii="Times New Roman" w:hAnsi="Times New Roman"/>
          <w:color w:val="000000" w:themeColor="text1"/>
          <w:sz w:val="26"/>
          <w:szCs w:val="26"/>
        </w:rPr>
        <w:t xml:space="preserve">ntermediate level). </w:t>
      </w:r>
    </w:p>
    <w:p w:rsidR="006577BA" w:rsidRDefault="006577BA" w:rsidP="006577BA">
      <w:pPr>
        <w:spacing w:after="0" w:line="360" w:lineRule="auto"/>
        <w:rPr>
          <w:rFonts w:ascii="Times New Roman" w:hAnsi="Times New Roman"/>
          <w:b/>
          <w:color w:val="000000" w:themeColor="text1"/>
          <w:sz w:val="26"/>
          <w:szCs w:val="26"/>
        </w:rPr>
      </w:pPr>
    </w:p>
    <w:p w:rsidR="00E86BBF" w:rsidRPr="006577BA" w:rsidRDefault="00E86BBF" w:rsidP="006577BA">
      <w:pPr>
        <w:spacing w:after="0" w:line="360" w:lineRule="auto"/>
        <w:rPr>
          <w:rFonts w:ascii="Times New Roman" w:hAnsi="Times New Roman"/>
          <w:b/>
          <w:color w:val="000000" w:themeColor="text1"/>
          <w:sz w:val="26"/>
          <w:szCs w:val="26"/>
        </w:rPr>
      </w:pPr>
      <w:r w:rsidRPr="006577BA">
        <w:rPr>
          <w:rFonts w:ascii="Times New Roman" w:hAnsi="Times New Roman"/>
          <w:b/>
          <w:color w:val="000000" w:themeColor="text1"/>
          <w:sz w:val="26"/>
          <w:szCs w:val="26"/>
        </w:rPr>
        <w:t xml:space="preserve">5. MỤC TIÊU HỌC PHẦN: </w:t>
      </w:r>
    </w:p>
    <w:p w:rsidR="00E86BBF" w:rsidRPr="006577BA" w:rsidRDefault="00E86BBF" w:rsidP="006577BA">
      <w:pPr>
        <w:spacing w:after="0" w:line="360" w:lineRule="auto"/>
        <w:jc w:val="both"/>
        <w:rPr>
          <w:rFonts w:ascii="Times New Roman" w:hAnsi="Times New Roman"/>
          <w:color w:val="000000" w:themeColor="text1"/>
          <w:sz w:val="26"/>
          <w:szCs w:val="26"/>
        </w:rPr>
      </w:pPr>
      <w:r w:rsidRPr="006577BA">
        <w:rPr>
          <w:rFonts w:ascii="Times New Roman" w:hAnsi="Times New Roman"/>
          <w:color w:val="000000" w:themeColor="text1"/>
          <w:sz w:val="26"/>
          <w:szCs w:val="26"/>
        </w:rPr>
        <w:t xml:space="preserve">Ở giai đoạn này, môn học chú trọng việc giới thiệu các bước trong chu trình viết đoạn, kỹ năng chung về viết đoạn và kỹ năng viết đoạn thuộc các thể loại khác nhau. </w:t>
      </w:r>
      <w:r w:rsidR="00602A83" w:rsidRPr="006577BA">
        <w:rPr>
          <w:rFonts w:ascii="Times New Roman" w:hAnsi="Times New Roman"/>
          <w:color w:val="000000" w:themeColor="text1"/>
          <w:sz w:val="26"/>
          <w:szCs w:val="26"/>
        </w:rPr>
        <w:t>Hướng dẫn sinh viên b</w:t>
      </w:r>
      <w:r w:rsidRPr="006577BA">
        <w:rPr>
          <w:rFonts w:ascii="Times New Roman" w:hAnsi="Times New Roman"/>
          <w:color w:val="000000" w:themeColor="text1"/>
          <w:sz w:val="26"/>
          <w:szCs w:val="26"/>
        </w:rPr>
        <w:t>iết cách viết câu mở đầu, kết thúc đoạn và cách phát triển ý trong đoạ</w:t>
      </w:r>
      <w:r w:rsidR="00602A83" w:rsidRPr="006577BA">
        <w:rPr>
          <w:rFonts w:ascii="Times New Roman" w:hAnsi="Times New Roman"/>
          <w:color w:val="000000" w:themeColor="text1"/>
          <w:sz w:val="26"/>
          <w:szCs w:val="26"/>
        </w:rPr>
        <w:t xml:space="preserve">n; biết </w:t>
      </w:r>
      <w:r w:rsidRPr="006577BA">
        <w:rPr>
          <w:rFonts w:ascii="Times New Roman" w:hAnsi="Times New Roman"/>
          <w:color w:val="000000" w:themeColor="text1"/>
          <w:sz w:val="26"/>
          <w:szCs w:val="26"/>
        </w:rPr>
        <w:t>viết đoạn thống nhất và các cách liên kết ý trong đoạ</w:t>
      </w:r>
      <w:r w:rsidR="00602A83" w:rsidRPr="006577BA">
        <w:rPr>
          <w:rFonts w:ascii="Times New Roman" w:hAnsi="Times New Roman"/>
          <w:color w:val="000000" w:themeColor="text1"/>
          <w:sz w:val="26"/>
          <w:szCs w:val="26"/>
        </w:rPr>
        <w:t xml:space="preserve">n; biết </w:t>
      </w:r>
      <w:r w:rsidRPr="006577BA">
        <w:rPr>
          <w:rFonts w:ascii="Times New Roman" w:hAnsi="Times New Roman"/>
          <w:color w:val="000000" w:themeColor="text1"/>
          <w:sz w:val="26"/>
          <w:szCs w:val="26"/>
        </w:rPr>
        <w:t>viết theo các bước cần thiết; biết tìm ý và dàn dựng ý cho đoạ</w:t>
      </w:r>
      <w:r w:rsidR="00602A83" w:rsidRPr="006577BA">
        <w:rPr>
          <w:rFonts w:ascii="Times New Roman" w:hAnsi="Times New Roman"/>
          <w:color w:val="000000" w:themeColor="text1"/>
          <w:sz w:val="26"/>
          <w:szCs w:val="26"/>
        </w:rPr>
        <w:t>n; biết v</w:t>
      </w:r>
      <w:r w:rsidRPr="006577BA">
        <w:rPr>
          <w:rFonts w:ascii="Times New Roman" w:hAnsi="Times New Roman"/>
          <w:color w:val="000000" w:themeColor="text1"/>
          <w:sz w:val="26"/>
          <w:szCs w:val="26"/>
        </w:rPr>
        <w:t xml:space="preserve">iết các đoạn khác nhau như </w:t>
      </w:r>
      <w:r w:rsidRPr="006577BA">
        <w:rPr>
          <w:rFonts w:ascii="Times New Roman" w:hAnsi="Times New Roman"/>
          <w:bCs/>
          <w:color w:val="000000" w:themeColor="text1"/>
          <w:sz w:val="26"/>
          <w:szCs w:val="26"/>
        </w:rPr>
        <w:t>đoạn miêu tả, định nghĩa, chứng minh, trần thuật, nguyên nhân kết quả, so sánh đối chiếu, phân loại và nghị luậ</w:t>
      </w:r>
      <w:r w:rsidR="00602A83" w:rsidRPr="006577BA">
        <w:rPr>
          <w:rFonts w:ascii="Times New Roman" w:hAnsi="Times New Roman"/>
          <w:bCs/>
          <w:color w:val="000000" w:themeColor="text1"/>
          <w:sz w:val="26"/>
          <w:szCs w:val="26"/>
        </w:rPr>
        <w:t>n; biết</w:t>
      </w:r>
      <w:r w:rsidRPr="006577BA">
        <w:rPr>
          <w:rFonts w:ascii="Times New Roman" w:hAnsi="Times New Roman"/>
          <w:color w:val="000000" w:themeColor="text1"/>
          <w:sz w:val="26"/>
          <w:szCs w:val="26"/>
        </w:rPr>
        <w:t xml:space="preserve"> cách sử dụng các phương tiện liên kết câu và các cấu trúc câu dành riêng cho từng loại đoạ</w:t>
      </w:r>
      <w:r w:rsidR="00602A83" w:rsidRPr="006577BA">
        <w:rPr>
          <w:rFonts w:ascii="Times New Roman" w:hAnsi="Times New Roman"/>
          <w:color w:val="000000" w:themeColor="text1"/>
          <w:sz w:val="26"/>
          <w:szCs w:val="26"/>
        </w:rPr>
        <w:t xml:space="preserve">n; </w:t>
      </w:r>
    </w:p>
    <w:p w:rsidR="00E86BBF" w:rsidRPr="006577BA" w:rsidRDefault="00E86BBF" w:rsidP="006577BA">
      <w:pPr>
        <w:pStyle w:val="Heading1"/>
        <w:spacing w:line="360" w:lineRule="auto"/>
        <w:jc w:val="both"/>
        <w:rPr>
          <w:b/>
          <w:color w:val="000000" w:themeColor="text1"/>
          <w:sz w:val="26"/>
          <w:szCs w:val="26"/>
        </w:rPr>
      </w:pPr>
      <w:r w:rsidRPr="006577BA">
        <w:rPr>
          <w:b/>
          <w:color w:val="000000" w:themeColor="text1"/>
          <w:sz w:val="26"/>
          <w:szCs w:val="26"/>
        </w:rPr>
        <w:lastRenderedPageBreak/>
        <w:t>6. NỘI DUNG HỌC PHẦN:</w:t>
      </w:r>
    </w:p>
    <w:p w:rsidR="00E86BBF" w:rsidRPr="006577BA" w:rsidRDefault="00E86BBF" w:rsidP="006577BA">
      <w:pPr>
        <w:pStyle w:val="Header"/>
        <w:tabs>
          <w:tab w:val="clear" w:pos="4320"/>
          <w:tab w:val="clear" w:pos="8640"/>
        </w:tabs>
        <w:spacing w:line="360" w:lineRule="auto"/>
        <w:jc w:val="both"/>
        <w:rPr>
          <w:bCs/>
          <w:color w:val="000000" w:themeColor="text1"/>
          <w:sz w:val="26"/>
          <w:szCs w:val="26"/>
        </w:rPr>
      </w:pPr>
      <w:r w:rsidRPr="006577BA">
        <w:rPr>
          <w:bCs/>
          <w:color w:val="000000" w:themeColor="text1"/>
          <w:sz w:val="26"/>
          <w:szCs w:val="26"/>
        </w:rPr>
        <w:t xml:space="preserve">Đây là học phần rất quan trọng trong việc xây dựng kỹ năng viết cho sinh viên vì đoạn là đơn vị viết cơ bản trong hầu hết các loại văn bản. Đoạn cũng là thành phần cấu thành của một loại văn bản cao hơn là bài luận (essay) mà sinh viên sẽ học ở học phần viết sau, các bài tập tiểu luận cho các môn học, và sau này là chuyên đề thực tập cuối khóa. Học phần này giới thiệu cho sinh viên cấu trúc một đoạn văn cũng như hướng dẫn cách viết các phần của đoạn văn (câu chủ đề, phần phát triển ý, câu kết luận); đề cập và luyện tập cho sinh viên kỹ năng </w:t>
      </w:r>
      <w:r w:rsidRPr="006577BA">
        <w:rPr>
          <w:color w:val="000000" w:themeColor="text1"/>
          <w:sz w:val="26"/>
          <w:szCs w:val="26"/>
        </w:rPr>
        <w:t>viết đoạn thể thống nhất (unity) và các kỹ năng viết mạch lạc, dính kết (coherence). Học phần cũng h</w:t>
      </w:r>
      <w:r w:rsidRPr="006577BA">
        <w:rPr>
          <w:bCs/>
          <w:color w:val="000000" w:themeColor="text1"/>
          <w:sz w:val="26"/>
          <w:szCs w:val="26"/>
        </w:rPr>
        <w:t>ướng dẫn các bước tiến hành trong chu trình viết đoạn, sau đó cung cấp kỹ năng viết các loại đoạn khác nhau như đoạn miêu tả, định nghĩa, chứng minh, trần thuật, nguyên nhân kết quả, so sánh đối chiếu, phân loại và nghị luận. Học phần hướng và luyện tập cho sinh viên viết văn bản mang tính học thuật thể hiện ở các cấu trúc câu, loại câu, sử dụng từ, các phương tiện liên kết văn bản.</w:t>
      </w:r>
    </w:p>
    <w:p w:rsidR="00E86BBF" w:rsidRPr="006577BA" w:rsidRDefault="00E86BBF" w:rsidP="006577BA">
      <w:pPr>
        <w:spacing w:after="0" w:line="360" w:lineRule="auto"/>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PHÂN BỐ THỜI GIAN</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76"/>
        <w:gridCol w:w="4442"/>
        <w:gridCol w:w="900"/>
        <w:gridCol w:w="1080"/>
        <w:gridCol w:w="1260"/>
        <w:gridCol w:w="990"/>
      </w:tblGrid>
      <w:tr w:rsidR="00E86BBF" w:rsidRPr="006577BA" w:rsidTr="006577BA">
        <w:trPr>
          <w:trHeight w:val="585"/>
        </w:trPr>
        <w:tc>
          <w:tcPr>
            <w:tcW w:w="976" w:type="dxa"/>
            <w:vMerge w:val="restart"/>
            <w:vAlign w:val="center"/>
          </w:tcPr>
          <w:p w:rsidR="00E86BBF" w:rsidRPr="006577BA" w:rsidRDefault="00E86BBF" w:rsidP="006577BA">
            <w:pPr>
              <w:spacing w:after="0" w:line="360" w:lineRule="atLeast"/>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STT</w:t>
            </w:r>
          </w:p>
        </w:tc>
        <w:tc>
          <w:tcPr>
            <w:tcW w:w="4442" w:type="dxa"/>
            <w:vMerge w:val="restart"/>
            <w:vAlign w:val="center"/>
          </w:tcPr>
          <w:p w:rsidR="00E86BBF" w:rsidRPr="006577BA" w:rsidRDefault="00E86BBF" w:rsidP="006577BA">
            <w:pPr>
              <w:spacing w:after="0" w:line="360" w:lineRule="atLeast"/>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NỘI DUNG</w:t>
            </w:r>
          </w:p>
        </w:tc>
        <w:tc>
          <w:tcPr>
            <w:tcW w:w="900" w:type="dxa"/>
            <w:vMerge w:val="restart"/>
            <w:vAlign w:val="center"/>
          </w:tcPr>
          <w:p w:rsidR="00E86BBF" w:rsidRPr="006577BA" w:rsidRDefault="00E86BBF" w:rsidP="006577BA">
            <w:pPr>
              <w:spacing w:after="0" w:line="360" w:lineRule="atLeast"/>
              <w:jc w:val="center"/>
              <w:rPr>
                <w:rFonts w:ascii="Times New Roman" w:hAnsi="Times New Roman"/>
                <w:b/>
                <w:bCs/>
                <w:i/>
                <w:color w:val="000000" w:themeColor="text1"/>
                <w:sz w:val="26"/>
                <w:szCs w:val="26"/>
                <w:lang w:val="pt-BR"/>
              </w:rPr>
            </w:pPr>
            <w:r w:rsidRPr="006577BA">
              <w:rPr>
                <w:rFonts w:ascii="Times New Roman" w:hAnsi="Times New Roman"/>
                <w:b/>
                <w:bCs/>
                <w:i/>
                <w:color w:val="000000" w:themeColor="text1"/>
                <w:sz w:val="26"/>
                <w:szCs w:val="26"/>
                <w:lang w:val="pt-BR"/>
              </w:rPr>
              <w:t>Tổng số</w:t>
            </w:r>
          </w:p>
          <w:p w:rsidR="00E86BBF" w:rsidRPr="006577BA" w:rsidRDefault="00E86BBF" w:rsidP="006577BA">
            <w:pPr>
              <w:spacing w:after="0" w:line="360" w:lineRule="atLeast"/>
              <w:jc w:val="center"/>
              <w:rPr>
                <w:rFonts w:ascii="Times New Roman" w:hAnsi="Times New Roman"/>
                <w:b/>
                <w:bCs/>
                <w:i/>
                <w:color w:val="000000" w:themeColor="text1"/>
                <w:sz w:val="26"/>
                <w:szCs w:val="26"/>
                <w:lang w:val="pt-BR"/>
              </w:rPr>
            </w:pPr>
            <w:r w:rsidRPr="006577BA">
              <w:rPr>
                <w:rFonts w:ascii="Times New Roman" w:hAnsi="Times New Roman"/>
                <w:b/>
                <w:bCs/>
                <w:i/>
                <w:color w:val="000000" w:themeColor="text1"/>
                <w:sz w:val="26"/>
                <w:szCs w:val="26"/>
                <w:lang w:val="pt-BR"/>
              </w:rPr>
              <w:t>tiết</w:t>
            </w:r>
          </w:p>
        </w:tc>
        <w:tc>
          <w:tcPr>
            <w:tcW w:w="2340" w:type="dxa"/>
            <w:gridSpan w:val="2"/>
            <w:vAlign w:val="center"/>
          </w:tcPr>
          <w:p w:rsidR="00E86BBF" w:rsidRPr="006577BA" w:rsidRDefault="00E86BBF" w:rsidP="006577BA">
            <w:pPr>
              <w:spacing w:after="0" w:line="360" w:lineRule="atLeast"/>
              <w:jc w:val="center"/>
              <w:rPr>
                <w:rFonts w:ascii="Times New Roman" w:hAnsi="Times New Roman"/>
                <w:b/>
                <w:bCs/>
                <w:i/>
                <w:color w:val="000000" w:themeColor="text1"/>
                <w:sz w:val="26"/>
                <w:szCs w:val="26"/>
                <w:lang w:val="pt-BR"/>
              </w:rPr>
            </w:pPr>
            <w:r w:rsidRPr="006577BA">
              <w:rPr>
                <w:rFonts w:ascii="Times New Roman" w:hAnsi="Times New Roman"/>
                <w:b/>
                <w:bCs/>
                <w:i/>
                <w:color w:val="000000" w:themeColor="text1"/>
                <w:sz w:val="26"/>
                <w:szCs w:val="26"/>
                <w:lang w:val="pt-BR"/>
              </w:rPr>
              <w:t>Trong đó</w:t>
            </w:r>
          </w:p>
        </w:tc>
        <w:tc>
          <w:tcPr>
            <w:tcW w:w="990" w:type="dxa"/>
            <w:vMerge w:val="restart"/>
            <w:vAlign w:val="center"/>
          </w:tcPr>
          <w:p w:rsidR="00E86BBF" w:rsidRPr="006577BA" w:rsidRDefault="00E86BBF" w:rsidP="006577BA">
            <w:pPr>
              <w:spacing w:after="0" w:line="360" w:lineRule="atLeast"/>
              <w:jc w:val="center"/>
              <w:rPr>
                <w:rFonts w:ascii="Times New Roman" w:hAnsi="Times New Roman"/>
                <w:b/>
                <w:bCs/>
                <w:i/>
                <w:color w:val="000000" w:themeColor="text1"/>
                <w:sz w:val="26"/>
                <w:szCs w:val="26"/>
                <w:lang w:val="pt-BR"/>
              </w:rPr>
            </w:pPr>
            <w:r w:rsidRPr="006577BA">
              <w:rPr>
                <w:rFonts w:ascii="Times New Roman" w:hAnsi="Times New Roman"/>
                <w:b/>
                <w:bCs/>
                <w:i/>
                <w:color w:val="000000" w:themeColor="text1"/>
                <w:sz w:val="26"/>
                <w:szCs w:val="26"/>
                <w:lang w:val="pt-BR"/>
              </w:rPr>
              <w:t>Ghi chú</w:t>
            </w:r>
          </w:p>
        </w:tc>
      </w:tr>
      <w:tr w:rsidR="00E86BBF" w:rsidRPr="006577BA" w:rsidTr="006577BA">
        <w:trPr>
          <w:trHeight w:val="585"/>
        </w:trPr>
        <w:tc>
          <w:tcPr>
            <w:tcW w:w="976" w:type="dxa"/>
            <w:vMerge/>
            <w:vAlign w:val="center"/>
          </w:tcPr>
          <w:p w:rsidR="00E86BBF" w:rsidRPr="006577BA" w:rsidRDefault="00E86BBF" w:rsidP="006577BA">
            <w:pPr>
              <w:spacing w:after="0" w:line="360" w:lineRule="atLeast"/>
              <w:jc w:val="center"/>
              <w:rPr>
                <w:rFonts w:ascii="Times New Roman" w:hAnsi="Times New Roman"/>
                <w:b/>
                <w:color w:val="000000" w:themeColor="text1"/>
                <w:sz w:val="26"/>
                <w:szCs w:val="26"/>
              </w:rPr>
            </w:pPr>
          </w:p>
        </w:tc>
        <w:tc>
          <w:tcPr>
            <w:tcW w:w="4442" w:type="dxa"/>
            <w:vMerge/>
            <w:vAlign w:val="center"/>
          </w:tcPr>
          <w:p w:rsidR="00E86BBF" w:rsidRPr="006577BA" w:rsidRDefault="00E86BBF" w:rsidP="006577BA">
            <w:pPr>
              <w:spacing w:after="0" w:line="360" w:lineRule="atLeast"/>
              <w:jc w:val="center"/>
              <w:rPr>
                <w:rFonts w:ascii="Times New Roman" w:hAnsi="Times New Roman"/>
                <w:b/>
                <w:color w:val="000000" w:themeColor="text1"/>
                <w:sz w:val="26"/>
                <w:szCs w:val="26"/>
              </w:rPr>
            </w:pPr>
          </w:p>
        </w:tc>
        <w:tc>
          <w:tcPr>
            <w:tcW w:w="900" w:type="dxa"/>
            <w:vMerge/>
            <w:vAlign w:val="center"/>
          </w:tcPr>
          <w:p w:rsidR="00E86BBF" w:rsidRPr="006577BA" w:rsidRDefault="00E86BBF" w:rsidP="006577BA">
            <w:pPr>
              <w:spacing w:after="0" w:line="360" w:lineRule="atLeast"/>
              <w:jc w:val="center"/>
              <w:rPr>
                <w:rFonts w:ascii="Times New Roman" w:hAnsi="Times New Roman"/>
                <w:b/>
                <w:bCs/>
                <w:i/>
                <w:color w:val="000000" w:themeColor="text1"/>
                <w:sz w:val="26"/>
                <w:szCs w:val="26"/>
                <w:lang w:val="pt-BR"/>
              </w:rPr>
            </w:pPr>
          </w:p>
        </w:tc>
        <w:tc>
          <w:tcPr>
            <w:tcW w:w="1080" w:type="dxa"/>
            <w:vAlign w:val="center"/>
          </w:tcPr>
          <w:p w:rsidR="00E86BBF" w:rsidRPr="006577BA" w:rsidRDefault="00E86BBF" w:rsidP="006577BA">
            <w:pPr>
              <w:spacing w:after="0" w:line="360" w:lineRule="atLeast"/>
              <w:jc w:val="center"/>
              <w:rPr>
                <w:rFonts w:ascii="Times New Roman" w:hAnsi="Times New Roman"/>
                <w:b/>
                <w:bCs/>
                <w:i/>
                <w:color w:val="000000" w:themeColor="text1"/>
                <w:sz w:val="26"/>
                <w:szCs w:val="26"/>
                <w:lang w:val="pt-BR"/>
              </w:rPr>
            </w:pPr>
            <w:r w:rsidRPr="006577BA">
              <w:rPr>
                <w:rFonts w:ascii="Times New Roman" w:hAnsi="Times New Roman"/>
                <w:b/>
                <w:bCs/>
                <w:i/>
                <w:color w:val="000000" w:themeColor="text1"/>
                <w:sz w:val="26"/>
                <w:szCs w:val="26"/>
                <w:lang w:val="pt-BR"/>
              </w:rPr>
              <w:t>Lý thuyết</w:t>
            </w:r>
          </w:p>
        </w:tc>
        <w:tc>
          <w:tcPr>
            <w:tcW w:w="1260" w:type="dxa"/>
            <w:vAlign w:val="center"/>
          </w:tcPr>
          <w:p w:rsidR="00E86BBF" w:rsidRPr="006577BA" w:rsidRDefault="00E86BBF" w:rsidP="006577BA">
            <w:pPr>
              <w:spacing w:after="0" w:line="360" w:lineRule="atLeast"/>
              <w:jc w:val="center"/>
              <w:rPr>
                <w:rFonts w:ascii="Times New Roman" w:hAnsi="Times New Roman"/>
                <w:b/>
                <w:bCs/>
                <w:i/>
                <w:color w:val="000000" w:themeColor="text1"/>
                <w:sz w:val="26"/>
                <w:szCs w:val="26"/>
                <w:lang w:val="pt-BR"/>
              </w:rPr>
            </w:pPr>
            <w:r w:rsidRPr="006577BA">
              <w:rPr>
                <w:rFonts w:ascii="Times New Roman" w:hAnsi="Times New Roman"/>
                <w:b/>
                <w:bCs/>
                <w:i/>
                <w:color w:val="000000" w:themeColor="text1"/>
                <w:sz w:val="26"/>
                <w:szCs w:val="26"/>
                <w:lang w:val="pt-BR"/>
              </w:rPr>
              <w:t>Bài tập, thảo luận, kiểm tra</w:t>
            </w:r>
          </w:p>
        </w:tc>
        <w:tc>
          <w:tcPr>
            <w:tcW w:w="990" w:type="dxa"/>
            <w:vMerge/>
            <w:vAlign w:val="center"/>
          </w:tcPr>
          <w:p w:rsidR="00E86BBF" w:rsidRPr="006577BA" w:rsidRDefault="00E86BBF" w:rsidP="006577BA">
            <w:pPr>
              <w:spacing w:after="0" w:line="360" w:lineRule="atLeast"/>
              <w:jc w:val="center"/>
              <w:rPr>
                <w:rFonts w:ascii="Times New Roman" w:hAnsi="Times New Roman"/>
                <w:b/>
                <w:bCs/>
                <w:i/>
                <w:color w:val="000000" w:themeColor="text1"/>
                <w:sz w:val="26"/>
                <w:szCs w:val="26"/>
                <w:lang w:val="pt-BR"/>
              </w:rPr>
            </w:pPr>
          </w:p>
        </w:tc>
      </w:tr>
      <w:tr w:rsidR="00E86BBF" w:rsidRPr="006577BA" w:rsidTr="00C00E4A">
        <w:tc>
          <w:tcPr>
            <w:tcW w:w="976" w:type="dxa"/>
          </w:tcPr>
          <w:p w:rsidR="00E86BBF" w:rsidRPr="006577BA" w:rsidRDefault="00E86BBF" w:rsidP="006577BA">
            <w:pPr>
              <w:spacing w:after="0" w:line="360" w:lineRule="atLeast"/>
              <w:jc w:val="center"/>
              <w:rPr>
                <w:rFonts w:ascii="Times New Roman" w:hAnsi="Times New Roman"/>
                <w:color w:val="000000" w:themeColor="text1"/>
                <w:sz w:val="26"/>
                <w:szCs w:val="26"/>
              </w:rPr>
            </w:pPr>
            <w:r w:rsidRPr="006577BA">
              <w:rPr>
                <w:rFonts w:ascii="Times New Roman" w:hAnsi="Times New Roman"/>
                <w:color w:val="000000" w:themeColor="text1"/>
                <w:sz w:val="26"/>
                <w:szCs w:val="26"/>
              </w:rPr>
              <w:t>1</w:t>
            </w:r>
          </w:p>
        </w:tc>
        <w:tc>
          <w:tcPr>
            <w:tcW w:w="4442" w:type="dxa"/>
            <w:vAlign w:val="center"/>
          </w:tcPr>
          <w:p w:rsidR="00E86BBF" w:rsidRPr="006577BA" w:rsidRDefault="00E86BBF" w:rsidP="006577BA">
            <w:pPr>
              <w:spacing w:after="0" w:line="360" w:lineRule="atLeast"/>
              <w:rPr>
                <w:rFonts w:ascii="Times New Roman" w:hAnsi="Times New Roman"/>
                <w:color w:val="000000" w:themeColor="text1"/>
                <w:sz w:val="26"/>
                <w:szCs w:val="26"/>
              </w:rPr>
            </w:pPr>
            <w:r w:rsidRPr="006577BA">
              <w:rPr>
                <w:rFonts w:ascii="Times New Roman" w:hAnsi="Times New Roman"/>
                <w:color w:val="000000" w:themeColor="text1"/>
                <w:sz w:val="26"/>
                <w:szCs w:val="26"/>
              </w:rPr>
              <w:t>- Giới thiệu và nêu yêu cầu của khóa học</w:t>
            </w:r>
          </w:p>
          <w:p w:rsidR="00E86BBF" w:rsidRPr="006577BA" w:rsidRDefault="00E86BBF" w:rsidP="006577BA">
            <w:pPr>
              <w:spacing w:after="0" w:line="360" w:lineRule="atLeast"/>
              <w:rPr>
                <w:rFonts w:ascii="Times New Roman" w:hAnsi="Times New Roman"/>
                <w:color w:val="000000" w:themeColor="text1"/>
                <w:sz w:val="26"/>
                <w:szCs w:val="26"/>
              </w:rPr>
            </w:pPr>
            <w:r w:rsidRPr="006577BA">
              <w:rPr>
                <w:rFonts w:ascii="Times New Roman" w:hAnsi="Times New Roman"/>
                <w:color w:val="000000" w:themeColor="text1"/>
                <w:sz w:val="26"/>
                <w:szCs w:val="26"/>
              </w:rPr>
              <w:t>- Ôn tập nội dung kỳ học viết trước</w:t>
            </w:r>
          </w:p>
        </w:tc>
        <w:tc>
          <w:tcPr>
            <w:tcW w:w="900" w:type="dxa"/>
            <w:vAlign w:val="center"/>
          </w:tcPr>
          <w:p w:rsidR="00E86BBF" w:rsidRPr="006577BA" w:rsidRDefault="00E86BBF" w:rsidP="006577BA">
            <w:pPr>
              <w:spacing w:after="0" w:line="360" w:lineRule="atLeast"/>
              <w:jc w:val="center"/>
              <w:rPr>
                <w:rFonts w:ascii="Times New Roman" w:hAnsi="Times New Roman"/>
                <w:b/>
                <w:bCs/>
                <w:i/>
                <w:color w:val="000000" w:themeColor="text1"/>
                <w:sz w:val="26"/>
                <w:szCs w:val="26"/>
                <w:lang w:val="pt-BR"/>
              </w:rPr>
            </w:pPr>
            <w:r w:rsidRPr="006577BA">
              <w:rPr>
                <w:rFonts w:ascii="Times New Roman" w:hAnsi="Times New Roman"/>
                <w:b/>
                <w:bCs/>
                <w:i/>
                <w:color w:val="000000" w:themeColor="text1"/>
                <w:sz w:val="26"/>
                <w:szCs w:val="26"/>
                <w:lang w:val="pt-BR"/>
              </w:rPr>
              <w:t>2</w:t>
            </w:r>
          </w:p>
        </w:tc>
        <w:tc>
          <w:tcPr>
            <w:tcW w:w="1080" w:type="dxa"/>
            <w:vAlign w:val="center"/>
          </w:tcPr>
          <w:p w:rsidR="00E86BBF" w:rsidRPr="006577BA" w:rsidRDefault="00E86BBF" w:rsidP="006577BA">
            <w:pPr>
              <w:spacing w:after="0" w:line="360" w:lineRule="atLeast"/>
              <w:jc w:val="center"/>
              <w:rPr>
                <w:rFonts w:ascii="Times New Roman" w:hAnsi="Times New Roman"/>
                <w:b/>
                <w:bCs/>
                <w:i/>
                <w:color w:val="000000" w:themeColor="text1"/>
                <w:sz w:val="26"/>
                <w:szCs w:val="26"/>
                <w:lang w:val="pt-BR"/>
              </w:rPr>
            </w:pPr>
            <w:r w:rsidRPr="006577BA">
              <w:rPr>
                <w:rFonts w:ascii="Times New Roman" w:hAnsi="Times New Roman"/>
                <w:b/>
                <w:bCs/>
                <w:i/>
                <w:color w:val="000000" w:themeColor="text1"/>
                <w:sz w:val="26"/>
                <w:szCs w:val="26"/>
                <w:lang w:val="pt-BR"/>
              </w:rPr>
              <w:t>2</w:t>
            </w:r>
          </w:p>
        </w:tc>
        <w:tc>
          <w:tcPr>
            <w:tcW w:w="1260" w:type="dxa"/>
            <w:vAlign w:val="center"/>
          </w:tcPr>
          <w:p w:rsidR="00E86BBF" w:rsidRPr="006577BA" w:rsidRDefault="00E86BBF" w:rsidP="006577BA">
            <w:pPr>
              <w:spacing w:after="0" w:line="360" w:lineRule="atLeast"/>
              <w:jc w:val="center"/>
              <w:rPr>
                <w:rFonts w:ascii="Times New Roman" w:hAnsi="Times New Roman"/>
                <w:b/>
                <w:bCs/>
                <w:i/>
                <w:color w:val="000000" w:themeColor="text1"/>
                <w:sz w:val="26"/>
                <w:szCs w:val="26"/>
                <w:lang w:val="pt-BR"/>
              </w:rPr>
            </w:pPr>
            <w:r w:rsidRPr="006577BA">
              <w:rPr>
                <w:rFonts w:ascii="Times New Roman" w:hAnsi="Times New Roman"/>
                <w:b/>
                <w:bCs/>
                <w:i/>
                <w:color w:val="000000" w:themeColor="text1"/>
                <w:sz w:val="26"/>
                <w:szCs w:val="26"/>
                <w:lang w:val="pt-BR"/>
              </w:rPr>
              <w:t>0</w:t>
            </w:r>
          </w:p>
        </w:tc>
        <w:tc>
          <w:tcPr>
            <w:tcW w:w="990" w:type="dxa"/>
            <w:vAlign w:val="center"/>
          </w:tcPr>
          <w:p w:rsidR="00E86BBF" w:rsidRPr="006577BA" w:rsidRDefault="00E86BBF" w:rsidP="006577BA">
            <w:pPr>
              <w:spacing w:after="0" w:line="360" w:lineRule="atLeast"/>
              <w:jc w:val="center"/>
              <w:rPr>
                <w:rFonts w:ascii="Times New Roman" w:hAnsi="Times New Roman"/>
                <w:b/>
                <w:bCs/>
                <w:i/>
                <w:color w:val="000000" w:themeColor="text1"/>
                <w:sz w:val="26"/>
                <w:szCs w:val="26"/>
                <w:lang w:val="pt-BR"/>
              </w:rPr>
            </w:pPr>
          </w:p>
        </w:tc>
      </w:tr>
      <w:tr w:rsidR="00E86BBF" w:rsidRPr="006577BA" w:rsidTr="00C00E4A">
        <w:tc>
          <w:tcPr>
            <w:tcW w:w="976" w:type="dxa"/>
          </w:tcPr>
          <w:p w:rsidR="00E86BBF" w:rsidRPr="006577BA" w:rsidRDefault="00E86BBF" w:rsidP="006577BA">
            <w:pPr>
              <w:spacing w:after="0" w:line="360" w:lineRule="atLeast"/>
              <w:jc w:val="center"/>
              <w:rPr>
                <w:rFonts w:ascii="Times New Roman" w:hAnsi="Times New Roman"/>
                <w:color w:val="000000" w:themeColor="text1"/>
                <w:sz w:val="26"/>
                <w:szCs w:val="26"/>
              </w:rPr>
            </w:pPr>
            <w:r w:rsidRPr="006577BA">
              <w:rPr>
                <w:rFonts w:ascii="Times New Roman" w:hAnsi="Times New Roman"/>
                <w:color w:val="000000" w:themeColor="text1"/>
                <w:sz w:val="26"/>
                <w:szCs w:val="26"/>
              </w:rPr>
              <w:t>2</w:t>
            </w:r>
          </w:p>
        </w:tc>
        <w:tc>
          <w:tcPr>
            <w:tcW w:w="4442" w:type="dxa"/>
          </w:tcPr>
          <w:p w:rsidR="00E86BBF" w:rsidRPr="006577BA" w:rsidRDefault="00E86BBF" w:rsidP="006577BA">
            <w:pPr>
              <w:spacing w:after="0" w:line="360" w:lineRule="atLeast"/>
              <w:rPr>
                <w:rFonts w:ascii="Times New Roman" w:hAnsi="Times New Roman"/>
                <w:color w:val="000000" w:themeColor="text1"/>
                <w:sz w:val="26"/>
                <w:szCs w:val="26"/>
              </w:rPr>
            </w:pPr>
            <w:r w:rsidRPr="006577BA">
              <w:rPr>
                <w:rFonts w:ascii="Times New Roman" w:hAnsi="Times New Roman"/>
                <w:color w:val="000000" w:themeColor="text1"/>
                <w:sz w:val="26"/>
                <w:szCs w:val="26"/>
              </w:rPr>
              <w:t>Bài 1 – Chu trình viết đoạn (các bước cơ bản trong viết đoạn)</w:t>
            </w:r>
          </w:p>
        </w:tc>
        <w:tc>
          <w:tcPr>
            <w:tcW w:w="90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2</w:t>
            </w:r>
          </w:p>
        </w:tc>
        <w:tc>
          <w:tcPr>
            <w:tcW w:w="108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1</w:t>
            </w:r>
          </w:p>
        </w:tc>
        <w:tc>
          <w:tcPr>
            <w:tcW w:w="126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1</w:t>
            </w:r>
          </w:p>
        </w:tc>
        <w:tc>
          <w:tcPr>
            <w:tcW w:w="99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p>
        </w:tc>
      </w:tr>
      <w:tr w:rsidR="00E86BBF" w:rsidRPr="006577BA" w:rsidTr="00C00E4A">
        <w:tc>
          <w:tcPr>
            <w:tcW w:w="976" w:type="dxa"/>
          </w:tcPr>
          <w:p w:rsidR="00E86BBF" w:rsidRPr="006577BA" w:rsidRDefault="00E86BBF" w:rsidP="006577BA">
            <w:pPr>
              <w:spacing w:after="0" w:line="360" w:lineRule="atLeast"/>
              <w:jc w:val="center"/>
              <w:rPr>
                <w:rFonts w:ascii="Times New Roman" w:hAnsi="Times New Roman"/>
                <w:color w:val="000000" w:themeColor="text1"/>
                <w:sz w:val="26"/>
                <w:szCs w:val="26"/>
              </w:rPr>
            </w:pPr>
            <w:r w:rsidRPr="006577BA">
              <w:rPr>
                <w:rFonts w:ascii="Times New Roman" w:hAnsi="Times New Roman"/>
                <w:color w:val="000000" w:themeColor="text1"/>
                <w:sz w:val="26"/>
                <w:szCs w:val="26"/>
              </w:rPr>
              <w:t>3</w:t>
            </w:r>
          </w:p>
        </w:tc>
        <w:tc>
          <w:tcPr>
            <w:tcW w:w="4442" w:type="dxa"/>
          </w:tcPr>
          <w:p w:rsidR="00E86BBF" w:rsidRPr="006577BA" w:rsidRDefault="00E86BBF" w:rsidP="006577BA">
            <w:pPr>
              <w:spacing w:after="0" w:line="360" w:lineRule="atLeast"/>
              <w:rPr>
                <w:rFonts w:ascii="Times New Roman" w:hAnsi="Times New Roman"/>
                <w:color w:val="000000" w:themeColor="text1"/>
                <w:sz w:val="26"/>
                <w:szCs w:val="26"/>
              </w:rPr>
            </w:pPr>
            <w:r w:rsidRPr="006577BA">
              <w:rPr>
                <w:rFonts w:ascii="Times New Roman" w:hAnsi="Times New Roman"/>
                <w:color w:val="000000" w:themeColor="text1"/>
                <w:sz w:val="26"/>
                <w:szCs w:val="26"/>
              </w:rPr>
              <w:t>Bài 2 – Cấu trúc đoạn văn</w:t>
            </w:r>
          </w:p>
          <w:p w:rsidR="00E86BBF" w:rsidRPr="006577BA" w:rsidRDefault="00E86BBF" w:rsidP="006577BA">
            <w:pPr>
              <w:spacing w:after="0" w:line="360" w:lineRule="atLeast"/>
              <w:rPr>
                <w:rFonts w:ascii="Times New Roman" w:hAnsi="Times New Roman"/>
                <w:color w:val="000000" w:themeColor="text1"/>
                <w:sz w:val="26"/>
                <w:szCs w:val="26"/>
              </w:rPr>
            </w:pPr>
            <w:r w:rsidRPr="006577BA">
              <w:rPr>
                <w:rFonts w:ascii="Times New Roman" w:hAnsi="Times New Roman"/>
                <w:color w:val="000000" w:themeColor="text1"/>
                <w:sz w:val="26"/>
                <w:szCs w:val="26"/>
              </w:rPr>
              <w:t xml:space="preserve">         + Định nghĩa</w:t>
            </w:r>
          </w:p>
          <w:p w:rsidR="00E86BBF" w:rsidRPr="006577BA" w:rsidRDefault="00E86BBF" w:rsidP="006577BA">
            <w:pPr>
              <w:spacing w:after="0" w:line="360" w:lineRule="atLeast"/>
              <w:rPr>
                <w:rFonts w:ascii="Times New Roman" w:hAnsi="Times New Roman"/>
                <w:color w:val="000000" w:themeColor="text1"/>
                <w:sz w:val="26"/>
                <w:szCs w:val="26"/>
              </w:rPr>
            </w:pPr>
            <w:r w:rsidRPr="006577BA">
              <w:rPr>
                <w:rFonts w:ascii="Times New Roman" w:hAnsi="Times New Roman"/>
                <w:color w:val="000000" w:themeColor="text1"/>
                <w:sz w:val="26"/>
                <w:szCs w:val="26"/>
              </w:rPr>
              <w:t xml:space="preserve">         + Các phần của một đoạn         </w:t>
            </w:r>
          </w:p>
          <w:p w:rsidR="00E86BBF" w:rsidRPr="006577BA" w:rsidRDefault="00E86BBF" w:rsidP="006577BA">
            <w:pPr>
              <w:spacing w:after="0" w:line="360" w:lineRule="atLeast"/>
              <w:rPr>
                <w:rFonts w:ascii="Times New Roman" w:hAnsi="Times New Roman"/>
                <w:color w:val="000000" w:themeColor="text1"/>
                <w:sz w:val="26"/>
                <w:szCs w:val="26"/>
              </w:rPr>
            </w:pPr>
            <w:r w:rsidRPr="006577BA">
              <w:rPr>
                <w:rFonts w:ascii="Times New Roman" w:hAnsi="Times New Roman"/>
                <w:color w:val="000000" w:themeColor="text1"/>
                <w:sz w:val="26"/>
                <w:szCs w:val="26"/>
              </w:rPr>
              <w:t xml:space="preserve">         + Viết câu mở đầu</w:t>
            </w:r>
          </w:p>
        </w:tc>
        <w:tc>
          <w:tcPr>
            <w:tcW w:w="90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2</w:t>
            </w:r>
          </w:p>
        </w:tc>
        <w:tc>
          <w:tcPr>
            <w:tcW w:w="108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1</w:t>
            </w:r>
          </w:p>
        </w:tc>
        <w:tc>
          <w:tcPr>
            <w:tcW w:w="126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1</w:t>
            </w:r>
          </w:p>
        </w:tc>
        <w:tc>
          <w:tcPr>
            <w:tcW w:w="99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p>
        </w:tc>
      </w:tr>
      <w:tr w:rsidR="00E86BBF" w:rsidRPr="006577BA" w:rsidTr="00C00E4A">
        <w:tc>
          <w:tcPr>
            <w:tcW w:w="976" w:type="dxa"/>
          </w:tcPr>
          <w:p w:rsidR="00E86BBF" w:rsidRPr="006577BA" w:rsidRDefault="00E86BBF" w:rsidP="006577BA">
            <w:pPr>
              <w:spacing w:after="0" w:line="360" w:lineRule="atLeast"/>
              <w:jc w:val="center"/>
              <w:rPr>
                <w:rFonts w:ascii="Times New Roman" w:hAnsi="Times New Roman"/>
                <w:color w:val="000000" w:themeColor="text1"/>
                <w:sz w:val="26"/>
                <w:szCs w:val="26"/>
              </w:rPr>
            </w:pPr>
            <w:r w:rsidRPr="006577BA">
              <w:rPr>
                <w:rFonts w:ascii="Times New Roman" w:hAnsi="Times New Roman"/>
                <w:color w:val="000000" w:themeColor="text1"/>
                <w:sz w:val="26"/>
                <w:szCs w:val="26"/>
              </w:rPr>
              <w:t>4</w:t>
            </w:r>
          </w:p>
        </w:tc>
        <w:tc>
          <w:tcPr>
            <w:tcW w:w="4442" w:type="dxa"/>
          </w:tcPr>
          <w:p w:rsidR="00E86BBF" w:rsidRPr="006577BA" w:rsidRDefault="00E86BBF" w:rsidP="006577BA">
            <w:pPr>
              <w:spacing w:after="0" w:line="360" w:lineRule="atLeast"/>
              <w:rPr>
                <w:rFonts w:ascii="Times New Roman" w:hAnsi="Times New Roman"/>
                <w:color w:val="000000" w:themeColor="text1"/>
                <w:sz w:val="26"/>
                <w:szCs w:val="26"/>
              </w:rPr>
            </w:pPr>
            <w:r w:rsidRPr="006577BA">
              <w:rPr>
                <w:rFonts w:ascii="Times New Roman" w:hAnsi="Times New Roman"/>
                <w:color w:val="000000" w:themeColor="text1"/>
                <w:sz w:val="26"/>
                <w:szCs w:val="26"/>
              </w:rPr>
              <w:t>Bài 3 - Cấu trúc đoạn văn (tiếp)</w:t>
            </w:r>
          </w:p>
          <w:p w:rsidR="00E86BBF" w:rsidRPr="006577BA" w:rsidRDefault="00E86BBF" w:rsidP="006577BA">
            <w:pPr>
              <w:spacing w:after="0" w:line="360" w:lineRule="atLeast"/>
              <w:rPr>
                <w:rFonts w:ascii="Times New Roman" w:hAnsi="Times New Roman"/>
                <w:color w:val="000000" w:themeColor="text1"/>
                <w:sz w:val="26"/>
                <w:szCs w:val="26"/>
              </w:rPr>
            </w:pPr>
            <w:r w:rsidRPr="006577BA">
              <w:rPr>
                <w:rFonts w:ascii="Times New Roman" w:hAnsi="Times New Roman"/>
                <w:color w:val="000000" w:themeColor="text1"/>
                <w:sz w:val="26"/>
                <w:szCs w:val="26"/>
              </w:rPr>
              <w:t xml:space="preserve">         + Các cách phát triển đoạn văn</w:t>
            </w:r>
          </w:p>
          <w:p w:rsidR="00E86BBF" w:rsidRPr="006577BA" w:rsidRDefault="00E86BBF" w:rsidP="006577BA">
            <w:pPr>
              <w:spacing w:after="0" w:line="360" w:lineRule="atLeast"/>
              <w:rPr>
                <w:rFonts w:ascii="Times New Roman" w:hAnsi="Times New Roman"/>
                <w:color w:val="000000" w:themeColor="text1"/>
                <w:sz w:val="26"/>
                <w:szCs w:val="26"/>
              </w:rPr>
            </w:pPr>
            <w:r w:rsidRPr="006577BA">
              <w:rPr>
                <w:rFonts w:ascii="Times New Roman" w:hAnsi="Times New Roman"/>
                <w:color w:val="000000" w:themeColor="text1"/>
                <w:sz w:val="26"/>
                <w:szCs w:val="26"/>
              </w:rPr>
              <w:t xml:space="preserve">         + Câu kết đoạn</w:t>
            </w:r>
          </w:p>
        </w:tc>
        <w:tc>
          <w:tcPr>
            <w:tcW w:w="90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2</w:t>
            </w:r>
          </w:p>
        </w:tc>
        <w:tc>
          <w:tcPr>
            <w:tcW w:w="108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1</w:t>
            </w:r>
          </w:p>
        </w:tc>
        <w:tc>
          <w:tcPr>
            <w:tcW w:w="126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1</w:t>
            </w:r>
          </w:p>
        </w:tc>
        <w:tc>
          <w:tcPr>
            <w:tcW w:w="99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p>
        </w:tc>
      </w:tr>
      <w:tr w:rsidR="00E86BBF" w:rsidRPr="006577BA" w:rsidTr="00C00E4A">
        <w:tc>
          <w:tcPr>
            <w:tcW w:w="976" w:type="dxa"/>
          </w:tcPr>
          <w:p w:rsidR="00E86BBF" w:rsidRPr="006577BA" w:rsidRDefault="00E86BBF" w:rsidP="006577BA">
            <w:pPr>
              <w:spacing w:after="0" w:line="360" w:lineRule="atLeast"/>
              <w:jc w:val="center"/>
              <w:rPr>
                <w:rFonts w:ascii="Times New Roman" w:hAnsi="Times New Roman"/>
                <w:color w:val="000000" w:themeColor="text1"/>
                <w:sz w:val="26"/>
                <w:szCs w:val="26"/>
              </w:rPr>
            </w:pPr>
            <w:r w:rsidRPr="006577BA">
              <w:rPr>
                <w:rFonts w:ascii="Times New Roman" w:hAnsi="Times New Roman"/>
                <w:color w:val="000000" w:themeColor="text1"/>
                <w:sz w:val="26"/>
                <w:szCs w:val="26"/>
              </w:rPr>
              <w:t>5</w:t>
            </w:r>
          </w:p>
        </w:tc>
        <w:tc>
          <w:tcPr>
            <w:tcW w:w="4442" w:type="dxa"/>
          </w:tcPr>
          <w:p w:rsidR="00E86BBF" w:rsidRPr="006577BA" w:rsidRDefault="00E86BBF" w:rsidP="006577BA">
            <w:pPr>
              <w:spacing w:after="0" w:line="360" w:lineRule="atLeast"/>
              <w:rPr>
                <w:rFonts w:ascii="Times New Roman" w:hAnsi="Times New Roman"/>
                <w:color w:val="000000" w:themeColor="text1"/>
                <w:sz w:val="26"/>
                <w:szCs w:val="26"/>
              </w:rPr>
            </w:pPr>
            <w:r w:rsidRPr="006577BA">
              <w:rPr>
                <w:rFonts w:ascii="Times New Roman" w:hAnsi="Times New Roman"/>
                <w:color w:val="000000" w:themeColor="text1"/>
                <w:sz w:val="26"/>
                <w:szCs w:val="26"/>
              </w:rPr>
              <w:t>Bài 4 - Kỹ năng viết đoạn thống nhất</w:t>
            </w:r>
          </w:p>
          <w:p w:rsidR="00E86BBF" w:rsidRPr="006577BA" w:rsidRDefault="00E86BBF" w:rsidP="006577BA">
            <w:pPr>
              <w:spacing w:after="0" w:line="360" w:lineRule="atLeast"/>
              <w:rPr>
                <w:rFonts w:ascii="Times New Roman" w:hAnsi="Times New Roman"/>
                <w:color w:val="000000" w:themeColor="text1"/>
                <w:sz w:val="26"/>
                <w:szCs w:val="26"/>
              </w:rPr>
            </w:pPr>
            <w:r w:rsidRPr="006577BA">
              <w:rPr>
                <w:rFonts w:ascii="Times New Roman" w:hAnsi="Times New Roman"/>
                <w:color w:val="000000" w:themeColor="text1"/>
                <w:sz w:val="26"/>
                <w:szCs w:val="26"/>
              </w:rPr>
              <w:t xml:space="preserve">         - Kỹ năng liên kết ý</w:t>
            </w:r>
          </w:p>
        </w:tc>
        <w:tc>
          <w:tcPr>
            <w:tcW w:w="90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2</w:t>
            </w:r>
          </w:p>
        </w:tc>
        <w:tc>
          <w:tcPr>
            <w:tcW w:w="108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1</w:t>
            </w:r>
          </w:p>
        </w:tc>
        <w:tc>
          <w:tcPr>
            <w:tcW w:w="126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1</w:t>
            </w:r>
          </w:p>
        </w:tc>
        <w:tc>
          <w:tcPr>
            <w:tcW w:w="99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p>
        </w:tc>
      </w:tr>
      <w:tr w:rsidR="00E86BBF" w:rsidRPr="006577BA" w:rsidTr="00C00E4A">
        <w:tc>
          <w:tcPr>
            <w:tcW w:w="976" w:type="dxa"/>
          </w:tcPr>
          <w:p w:rsidR="00E86BBF" w:rsidRPr="006577BA" w:rsidRDefault="00E86BBF" w:rsidP="006577BA">
            <w:pPr>
              <w:spacing w:after="0" w:line="360" w:lineRule="atLeast"/>
              <w:jc w:val="center"/>
              <w:rPr>
                <w:rFonts w:ascii="Times New Roman" w:hAnsi="Times New Roman"/>
                <w:color w:val="000000" w:themeColor="text1"/>
                <w:sz w:val="26"/>
                <w:szCs w:val="26"/>
              </w:rPr>
            </w:pPr>
            <w:r w:rsidRPr="006577BA">
              <w:rPr>
                <w:rFonts w:ascii="Times New Roman" w:hAnsi="Times New Roman"/>
                <w:color w:val="000000" w:themeColor="text1"/>
                <w:sz w:val="26"/>
                <w:szCs w:val="26"/>
              </w:rPr>
              <w:t>6</w:t>
            </w:r>
          </w:p>
        </w:tc>
        <w:tc>
          <w:tcPr>
            <w:tcW w:w="4442" w:type="dxa"/>
          </w:tcPr>
          <w:p w:rsidR="00E86BBF" w:rsidRPr="006577BA" w:rsidRDefault="00E86BBF" w:rsidP="006577BA">
            <w:pPr>
              <w:spacing w:after="0" w:line="360" w:lineRule="atLeast"/>
              <w:rPr>
                <w:rFonts w:ascii="Times New Roman" w:hAnsi="Times New Roman"/>
                <w:color w:val="000000" w:themeColor="text1"/>
                <w:sz w:val="26"/>
                <w:szCs w:val="26"/>
              </w:rPr>
            </w:pPr>
            <w:r w:rsidRPr="006577BA">
              <w:rPr>
                <w:rFonts w:ascii="Times New Roman" w:hAnsi="Times New Roman"/>
                <w:color w:val="000000" w:themeColor="text1"/>
                <w:sz w:val="26"/>
                <w:szCs w:val="26"/>
              </w:rPr>
              <w:t>Bài 5 – Đoạn văn kể chuyện</w:t>
            </w:r>
          </w:p>
        </w:tc>
        <w:tc>
          <w:tcPr>
            <w:tcW w:w="90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2</w:t>
            </w:r>
          </w:p>
        </w:tc>
        <w:tc>
          <w:tcPr>
            <w:tcW w:w="108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1</w:t>
            </w:r>
          </w:p>
        </w:tc>
        <w:tc>
          <w:tcPr>
            <w:tcW w:w="126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1</w:t>
            </w:r>
          </w:p>
        </w:tc>
        <w:tc>
          <w:tcPr>
            <w:tcW w:w="99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p>
        </w:tc>
      </w:tr>
      <w:tr w:rsidR="00E86BBF" w:rsidRPr="006577BA" w:rsidTr="00C00E4A">
        <w:tc>
          <w:tcPr>
            <w:tcW w:w="976" w:type="dxa"/>
          </w:tcPr>
          <w:p w:rsidR="00E86BBF" w:rsidRPr="006577BA" w:rsidRDefault="00E86BBF" w:rsidP="006577BA">
            <w:pPr>
              <w:spacing w:after="0" w:line="360" w:lineRule="atLeast"/>
              <w:jc w:val="center"/>
              <w:rPr>
                <w:rFonts w:ascii="Times New Roman" w:hAnsi="Times New Roman"/>
                <w:color w:val="000000" w:themeColor="text1"/>
                <w:sz w:val="26"/>
                <w:szCs w:val="26"/>
              </w:rPr>
            </w:pPr>
            <w:r w:rsidRPr="006577BA">
              <w:rPr>
                <w:rFonts w:ascii="Times New Roman" w:hAnsi="Times New Roman"/>
                <w:color w:val="000000" w:themeColor="text1"/>
                <w:sz w:val="26"/>
                <w:szCs w:val="26"/>
              </w:rPr>
              <w:lastRenderedPageBreak/>
              <w:t>7</w:t>
            </w:r>
          </w:p>
        </w:tc>
        <w:tc>
          <w:tcPr>
            <w:tcW w:w="4442" w:type="dxa"/>
          </w:tcPr>
          <w:p w:rsidR="00E86BBF" w:rsidRPr="006577BA" w:rsidRDefault="00E86BBF" w:rsidP="006577BA">
            <w:pPr>
              <w:spacing w:after="0" w:line="360" w:lineRule="atLeast"/>
              <w:rPr>
                <w:rFonts w:ascii="Times New Roman" w:hAnsi="Times New Roman"/>
                <w:color w:val="000000" w:themeColor="text1"/>
                <w:sz w:val="26"/>
                <w:szCs w:val="26"/>
              </w:rPr>
            </w:pPr>
            <w:r w:rsidRPr="006577BA">
              <w:rPr>
                <w:rFonts w:ascii="Times New Roman" w:hAnsi="Times New Roman"/>
                <w:color w:val="000000" w:themeColor="text1"/>
                <w:sz w:val="26"/>
                <w:szCs w:val="26"/>
              </w:rPr>
              <w:t>Bài 6 - Đoạn văn chứng minh</w:t>
            </w:r>
          </w:p>
        </w:tc>
        <w:tc>
          <w:tcPr>
            <w:tcW w:w="90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2</w:t>
            </w:r>
          </w:p>
        </w:tc>
        <w:tc>
          <w:tcPr>
            <w:tcW w:w="108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1</w:t>
            </w:r>
          </w:p>
        </w:tc>
        <w:tc>
          <w:tcPr>
            <w:tcW w:w="126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1</w:t>
            </w:r>
          </w:p>
        </w:tc>
        <w:tc>
          <w:tcPr>
            <w:tcW w:w="99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p>
        </w:tc>
      </w:tr>
      <w:tr w:rsidR="00E86BBF" w:rsidRPr="006577BA" w:rsidTr="00C00E4A">
        <w:tc>
          <w:tcPr>
            <w:tcW w:w="976" w:type="dxa"/>
          </w:tcPr>
          <w:p w:rsidR="00E86BBF" w:rsidRPr="006577BA" w:rsidRDefault="00E86BBF" w:rsidP="006577BA">
            <w:pPr>
              <w:spacing w:after="0" w:line="360" w:lineRule="atLeast"/>
              <w:jc w:val="center"/>
              <w:rPr>
                <w:rFonts w:ascii="Times New Roman" w:hAnsi="Times New Roman"/>
                <w:color w:val="000000" w:themeColor="text1"/>
                <w:sz w:val="26"/>
                <w:szCs w:val="26"/>
              </w:rPr>
            </w:pPr>
            <w:r w:rsidRPr="006577BA">
              <w:rPr>
                <w:rFonts w:ascii="Times New Roman" w:hAnsi="Times New Roman"/>
                <w:color w:val="000000" w:themeColor="text1"/>
                <w:sz w:val="26"/>
                <w:szCs w:val="26"/>
              </w:rPr>
              <w:t>8</w:t>
            </w:r>
          </w:p>
        </w:tc>
        <w:tc>
          <w:tcPr>
            <w:tcW w:w="4442" w:type="dxa"/>
          </w:tcPr>
          <w:p w:rsidR="00E86BBF" w:rsidRPr="006577BA" w:rsidRDefault="00E86BBF" w:rsidP="006577BA">
            <w:pPr>
              <w:spacing w:after="0" w:line="360" w:lineRule="atLeast"/>
              <w:rPr>
                <w:rFonts w:ascii="Times New Roman" w:hAnsi="Times New Roman"/>
                <w:color w:val="000000" w:themeColor="text1"/>
                <w:sz w:val="26"/>
                <w:szCs w:val="26"/>
              </w:rPr>
            </w:pPr>
            <w:r w:rsidRPr="006577BA">
              <w:rPr>
                <w:rFonts w:ascii="Times New Roman" w:hAnsi="Times New Roman"/>
                <w:color w:val="000000" w:themeColor="text1"/>
                <w:sz w:val="26"/>
                <w:szCs w:val="26"/>
              </w:rPr>
              <w:t>Bài 7 - Đoạn văn định nghĩa</w:t>
            </w:r>
          </w:p>
        </w:tc>
        <w:tc>
          <w:tcPr>
            <w:tcW w:w="90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2</w:t>
            </w:r>
          </w:p>
        </w:tc>
        <w:tc>
          <w:tcPr>
            <w:tcW w:w="108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1</w:t>
            </w:r>
          </w:p>
        </w:tc>
        <w:tc>
          <w:tcPr>
            <w:tcW w:w="126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1</w:t>
            </w:r>
          </w:p>
        </w:tc>
        <w:tc>
          <w:tcPr>
            <w:tcW w:w="99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p>
        </w:tc>
      </w:tr>
      <w:tr w:rsidR="00E86BBF" w:rsidRPr="006577BA" w:rsidTr="00C00E4A">
        <w:tc>
          <w:tcPr>
            <w:tcW w:w="976" w:type="dxa"/>
          </w:tcPr>
          <w:p w:rsidR="00E86BBF" w:rsidRPr="006577BA" w:rsidRDefault="00E86BBF" w:rsidP="006577BA">
            <w:pPr>
              <w:spacing w:after="0" w:line="360" w:lineRule="atLeast"/>
              <w:jc w:val="center"/>
              <w:rPr>
                <w:rFonts w:ascii="Times New Roman" w:hAnsi="Times New Roman"/>
                <w:color w:val="000000" w:themeColor="text1"/>
                <w:sz w:val="26"/>
                <w:szCs w:val="26"/>
              </w:rPr>
            </w:pPr>
            <w:r w:rsidRPr="006577BA">
              <w:rPr>
                <w:rFonts w:ascii="Times New Roman" w:hAnsi="Times New Roman"/>
                <w:color w:val="000000" w:themeColor="text1"/>
                <w:sz w:val="26"/>
                <w:szCs w:val="26"/>
              </w:rPr>
              <w:t>9</w:t>
            </w:r>
          </w:p>
        </w:tc>
        <w:tc>
          <w:tcPr>
            <w:tcW w:w="4442" w:type="dxa"/>
          </w:tcPr>
          <w:p w:rsidR="00E86BBF" w:rsidRPr="006577BA" w:rsidRDefault="00E86BBF" w:rsidP="006577BA">
            <w:pPr>
              <w:spacing w:after="0" w:line="360" w:lineRule="atLeast"/>
              <w:rPr>
                <w:rFonts w:ascii="Times New Roman" w:hAnsi="Times New Roman"/>
                <w:color w:val="000000" w:themeColor="text1"/>
                <w:sz w:val="26"/>
                <w:szCs w:val="26"/>
              </w:rPr>
            </w:pPr>
            <w:r w:rsidRPr="006577BA">
              <w:rPr>
                <w:rFonts w:ascii="Times New Roman" w:hAnsi="Times New Roman"/>
                <w:color w:val="000000" w:themeColor="text1"/>
                <w:sz w:val="26"/>
                <w:szCs w:val="26"/>
              </w:rPr>
              <w:t>Bài 8 - Đoạn văn miêu tả quá trình</w:t>
            </w:r>
          </w:p>
        </w:tc>
        <w:tc>
          <w:tcPr>
            <w:tcW w:w="90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2</w:t>
            </w:r>
          </w:p>
        </w:tc>
        <w:tc>
          <w:tcPr>
            <w:tcW w:w="108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1</w:t>
            </w:r>
          </w:p>
        </w:tc>
        <w:tc>
          <w:tcPr>
            <w:tcW w:w="126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1</w:t>
            </w:r>
          </w:p>
        </w:tc>
        <w:tc>
          <w:tcPr>
            <w:tcW w:w="99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p>
        </w:tc>
      </w:tr>
      <w:tr w:rsidR="00E86BBF" w:rsidRPr="006577BA" w:rsidTr="00C00E4A">
        <w:tc>
          <w:tcPr>
            <w:tcW w:w="976" w:type="dxa"/>
          </w:tcPr>
          <w:p w:rsidR="00E86BBF" w:rsidRPr="006577BA" w:rsidRDefault="00E86BBF" w:rsidP="006577BA">
            <w:pPr>
              <w:spacing w:after="0" w:line="360" w:lineRule="atLeast"/>
              <w:jc w:val="center"/>
              <w:rPr>
                <w:rFonts w:ascii="Times New Roman" w:hAnsi="Times New Roman"/>
                <w:color w:val="000000" w:themeColor="text1"/>
                <w:sz w:val="26"/>
                <w:szCs w:val="26"/>
              </w:rPr>
            </w:pPr>
            <w:r w:rsidRPr="006577BA">
              <w:rPr>
                <w:rFonts w:ascii="Times New Roman" w:hAnsi="Times New Roman"/>
                <w:color w:val="000000" w:themeColor="text1"/>
                <w:sz w:val="26"/>
                <w:szCs w:val="26"/>
              </w:rPr>
              <w:t>10</w:t>
            </w:r>
          </w:p>
        </w:tc>
        <w:tc>
          <w:tcPr>
            <w:tcW w:w="4442" w:type="dxa"/>
          </w:tcPr>
          <w:p w:rsidR="00E86BBF" w:rsidRPr="006577BA" w:rsidRDefault="00E86BBF" w:rsidP="006577BA">
            <w:pPr>
              <w:spacing w:after="0" w:line="360" w:lineRule="atLeast"/>
              <w:rPr>
                <w:rFonts w:ascii="Times New Roman" w:hAnsi="Times New Roman"/>
                <w:color w:val="000000" w:themeColor="text1"/>
                <w:sz w:val="26"/>
                <w:szCs w:val="26"/>
              </w:rPr>
            </w:pPr>
            <w:r w:rsidRPr="006577BA">
              <w:rPr>
                <w:rFonts w:ascii="Times New Roman" w:hAnsi="Times New Roman"/>
                <w:color w:val="000000" w:themeColor="text1"/>
                <w:sz w:val="26"/>
                <w:szCs w:val="26"/>
              </w:rPr>
              <w:t>Ôn tập giữa kỳ</w:t>
            </w:r>
          </w:p>
        </w:tc>
        <w:tc>
          <w:tcPr>
            <w:tcW w:w="90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2</w:t>
            </w:r>
          </w:p>
        </w:tc>
        <w:tc>
          <w:tcPr>
            <w:tcW w:w="108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0</w:t>
            </w:r>
          </w:p>
        </w:tc>
        <w:tc>
          <w:tcPr>
            <w:tcW w:w="126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2</w:t>
            </w:r>
          </w:p>
        </w:tc>
        <w:tc>
          <w:tcPr>
            <w:tcW w:w="99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p>
        </w:tc>
      </w:tr>
      <w:tr w:rsidR="00E86BBF" w:rsidRPr="006577BA" w:rsidTr="00C00E4A">
        <w:tc>
          <w:tcPr>
            <w:tcW w:w="976" w:type="dxa"/>
          </w:tcPr>
          <w:p w:rsidR="00E86BBF" w:rsidRPr="006577BA" w:rsidRDefault="00E86BBF" w:rsidP="006577BA">
            <w:pPr>
              <w:spacing w:after="0" w:line="360" w:lineRule="atLeast"/>
              <w:jc w:val="center"/>
              <w:rPr>
                <w:rFonts w:ascii="Times New Roman" w:hAnsi="Times New Roman"/>
                <w:color w:val="000000" w:themeColor="text1"/>
                <w:sz w:val="26"/>
                <w:szCs w:val="26"/>
              </w:rPr>
            </w:pPr>
            <w:r w:rsidRPr="006577BA">
              <w:rPr>
                <w:rFonts w:ascii="Times New Roman" w:hAnsi="Times New Roman"/>
                <w:color w:val="000000" w:themeColor="text1"/>
                <w:sz w:val="26"/>
                <w:szCs w:val="26"/>
              </w:rPr>
              <w:t>11</w:t>
            </w:r>
          </w:p>
        </w:tc>
        <w:tc>
          <w:tcPr>
            <w:tcW w:w="4442" w:type="dxa"/>
          </w:tcPr>
          <w:p w:rsidR="00E86BBF" w:rsidRPr="006577BA" w:rsidRDefault="00E86BBF" w:rsidP="006577BA">
            <w:pPr>
              <w:spacing w:after="0" w:line="360" w:lineRule="atLeast"/>
              <w:rPr>
                <w:rFonts w:ascii="Times New Roman" w:hAnsi="Times New Roman"/>
                <w:color w:val="000000" w:themeColor="text1"/>
                <w:sz w:val="26"/>
                <w:szCs w:val="26"/>
              </w:rPr>
            </w:pPr>
            <w:r w:rsidRPr="006577BA">
              <w:rPr>
                <w:rFonts w:ascii="Times New Roman" w:hAnsi="Times New Roman"/>
                <w:color w:val="000000" w:themeColor="text1"/>
                <w:sz w:val="26"/>
                <w:szCs w:val="26"/>
              </w:rPr>
              <w:t>Bài 9 - Đoạn văn phân loại</w:t>
            </w:r>
          </w:p>
        </w:tc>
        <w:tc>
          <w:tcPr>
            <w:tcW w:w="90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2</w:t>
            </w:r>
          </w:p>
        </w:tc>
        <w:tc>
          <w:tcPr>
            <w:tcW w:w="108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1</w:t>
            </w:r>
          </w:p>
        </w:tc>
        <w:tc>
          <w:tcPr>
            <w:tcW w:w="126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1</w:t>
            </w:r>
          </w:p>
        </w:tc>
        <w:tc>
          <w:tcPr>
            <w:tcW w:w="99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p>
        </w:tc>
      </w:tr>
      <w:tr w:rsidR="00E86BBF" w:rsidRPr="006577BA" w:rsidTr="00C00E4A">
        <w:tc>
          <w:tcPr>
            <w:tcW w:w="976" w:type="dxa"/>
          </w:tcPr>
          <w:p w:rsidR="00E86BBF" w:rsidRPr="006577BA" w:rsidRDefault="00E86BBF" w:rsidP="006577BA">
            <w:pPr>
              <w:spacing w:after="0" w:line="360" w:lineRule="atLeast"/>
              <w:jc w:val="center"/>
              <w:rPr>
                <w:rFonts w:ascii="Times New Roman" w:hAnsi="Times New Roman"/>
                <w:color w:val="000000" w:themeColor="text1"/>
                <w:sz w:val="26"/>
                <w:szCs w:val="26"/>
              </w:rPr>
            </w:pPr>
            <w:r w:rsidRPr="006577BA">
              <w:rPr>
                <w:rFonts w:ascii="Times New Roman" w:hAnsi="Times New Roman"/>
                <w:color w:val="000000" w:themeColor="text1"/>
                <w:sz w:val="26"/>
                <w:szCs w:val="26"/>
              </w:rPr>
              <w:t>12</w:t>
            </w:r>
          </w:p>
        </w:tc>
        <w:tc>
          <w:tcPr>
            <w:tcW w:w="4442" w:type="dxa"/>
            <w:shd w:val="clear" w:color="auto" w:fill="auto"/>
          </w:tcPr>
          <w:p w:rsidR="00E86BBF" w:rsidRPr="006577BA" w:rsidRDefault="00E86BBF" w:rsidP="006577BA">
            <w:pPr>
              <w:spacing w:after="0" w:line="360" w:lineRule="atLeast"/>
              <w:rPr>
                <w:rFonts w:ascii="Times New Roman" w:hAnsi="Times New Roman"/>
                <w:color w:val="000000" w:themeColor="text1"/>
                <w:sz w:val="26"/>
                <w:szCs w:val="26"/>
              </w:rPr>
            </w:pPr>
            <w:r w:rsidRPr="006577BA">
              <w:rPr>
                <w:rFonts w:ascii="Times New Roman" w:hAnsi="Times New Roman"/>
                <w:color w:val="000000" w:themeColor="text1"/>
                <w:sz w:val="26"/>
                <w:szCs w:val="26"/>
              </w:rPr>
              <w:t>Bài 10 - Đoạn văn so sánh, đối chiếu</w:t>
            </w:r>
          </w:p>
        </w:tc>
        <w:tc>
          <w:tcPr>
            <w:tcW w:w="900" w:type="dxa"/>
            <w:shd w:val="clear" w:color="auto" w:fill="auto"/>
          </w:tcPr>
          <w:p w:rsidR="00E86BBF" w:rsidRPr="006577BA" w:rsidRDefault="00E86BBF" w:rsidP="006577BA">
            <w:pPr>
              <w:spacing w:after="0" w:line="360" w:lineRule="atLeast"/>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2</w:t>
            </w:r>
          </w:p>
        </w:tc>
        <w:tc>
          <w:tcPr>
            <w:tcW w:w="108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1</w:t>
            </w:r>
          </w:p>
        </w:tc>
        <w:tc>
          <w:tcPr>
            <w:tcW w:w="126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1</w:t>
            </w:r>
          </w:p>
        </w:tc>
        <w:tc>
          <w:tcPr>
            <w:tcW w:w="99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p>
        </w:tc>
      </w:tr>
      <w:tr w:rsidR="00E86BBF" w:rsidRPr="006577BA" w:rsidTr="00C00E4A">
        <w:tc>
          <w:tcPr>
            <w:tcW w:w="976" w:type="dxa"/>
          </w:tcPr>
          <w:p w:rsidR="00E86BBF" w:rsidRPr="006577BA" w:rsidRDefault="00E86BBF" w:rsidP="006577BA">
            <w:pPr>
              <w:spacing w:after="0" w:line="360" w:lineRule="atLeast"/>
              <w:jc w:val="center"/>
              <w:rPr>
                <w:rFonts w:ascii="Times New Roman" w:hAnsi="Times New Roman"/>
                <w:color w:val="000000" w:themeColor="text1"/>
                <w:sz w:val="26"/>
                <w:szCs w:val="26"/>
              </w:rPr>
            </w:pPr>
            <w:r w:rsidRPr="006577BA">
              <w:rPr>
                <w:rFonts w:ascii="Times New Roman" w:hAnsi="Times New Roman"/>
                <w:color w:val="000000" w:themeColor="text1"/>
                <w:sz w:val="26"/>
                <w:szCs w:val="26"/>
              </w:rPr>
              <w:t>13</w:t>
            </w:r>
          </w:p>
        </w:tc>
        <w:tc>
          <w:tcPr>
            <w:tcW w:w="4442" w:type="dxa"/>
            <w:shd w:val="clear" w:color="auto" w:fill="auto"/>
          </w:tcPr>
          <w:p w:rsidR="00E86BBF" w:rsidRPr="006577BA" w:rsidRDefault="00E86BBF" w:rsidP="006577BA">
            <w:pPr>
              <w:spacing w:after="0" w:line="360" w:lineRule="atLeast"/>
              <w:jc w:val="both"/>
              <w:rPr>
                <w:rFonts w:ascii="Times New Roman" w:hAnsi="Times New Roman"/>
                <w:color w:val="000000" w:themeColor="text1"/>
                <w:sz w:val="26"/>
                <w:szCs w:val="26"/>
              </w:rPr>
            </w:pPr>
            <w:r w:rsidRPr="006577BA">
              <w:rPr>
                <w:rFonts w:ascii="Times New Roman" w:hAnsi="Times New Roman"/>
                <w:color w:val="000000" w:themeColor="text1"/>
                <w:sz w:val="26"/>
                <w:szCs w:val="26"/>
              </w:rPr>
              <w:t>Bài 11 - Đoạn văn nguyên nhân, kết quả</w:t>
            </w:r>
          </w:p>
        </w:tc>
        <w:tc>
          <w:tcPr>
            <w:tcW w:w="900" w:type="dxa"/>
            <w:shd w:val="clear" w:color="auto" w:fill="auto"/>
          </w:tcPr>
          <w:p w:rsidR="00E86BBF" w:rsidRPr="006577BA" w:rsidRDefault="00E86BBF" w:rsidP="006577BA">
            <w:pPr>
              <w:spacing w:after="0" w:line="360" w:lineRule="atLeast"/>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2</w:t>
            </w:r>
          </w:p>
        </w:tc>
        <w:tc>
          <w:tcPr>
            <w:tcW w:w="108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1</w:t>
            </w:r>
          </w:p>
        </w:tc>
        <w:tc>
          <w:tcPr>
            <w:tcW w:w="126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1</w:t>
            </w:r>
          </w:p>
        </w:tc>
        <w:tc>
          <w:tcPr>
            <w:tcW w:w="99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p>
        </w:tc>
      </w:tr>
      <w:tr w:rsidR="00E86BBF" w:rsidRPr="006577BA" w:rsidTr="00C00E4A">
        <w:tc>
          <w:tcPr>
            <w:tcW w:w="976" w:type="dxa"/>
          </w:tcPr>
          <w:p w:rsidR="00E86BBF" w:rsidRPr="006577BA" w:rsidRDefault="00E86BBF" w:rsidP="006577BA">
            <w:pPr>
              <w:spacing w:after="0" w:line="360" w:lineRule="atLeast"/>
              <w:jc w:val="center"/>
              <w:rPr>
                <w:rFonts w:ascii="Times New Roman" w:hAnsi="Times New Roman"/>
                <w:color w:val="000000" w:themeColor="text1"/>
                <w:sz w:val="26"/>
                <w:szCs w:val="26"/>
              </w:rPr>
            </w:pPr>
            <w:r w:rsidRPr="006577BA">
              <w:rPr>
                <w:rFonts w:ascii="Times New Roman" w:hAnsi="Times New Roman"/>
                <w:color w:val="000000" w:themeColor="text1"/>
                <w:sz w:val="26"/>
                <w:szCs w:val="26"/>
              </w:rPr>
              <w:t>14</w:t>
            </w:r>
          </w:p>
        </w:tc>
        <w:tc>
          <w:tcPr>
            <w:tcW w:w="4442" w:type="dxa"/>
            <w:shd w:val="clear" w:color="auto" w:fill="auto"/>
          </w:tcPr>
          <w:p w:rsidR="00E86BBF" w:rsidRPr="006577BA" w:rsidRDefault="00E86BBF" w:rsidP="006577BA">
            <w:pPr>
              <w:spacing w:after="0" w:line="360" w:lineRule="atLeast"/>
              <w:jc w:val="both"/>
              <w:rPr>
                <w:rFonts w:ascii="Times New Roman" w:hAnsi="Times New Roman"/>
                <w:color w:val="000000" w:themeColor="text1"/>
                <w:sz w:val="26"/>
                <w:szCs w:val="26"/>
              </w:rPr>
            </w:pPr>
            <w:r w:rsidRPr="006577BA">
              <w:rPr>
                <w:rFonts w:ascii="Times New Roman" w:hAnsi="Times New Roman"/>
                <w:color w:val="000000" w:themeColor="text1"/>
                <w:sz w:val="26"/>
                <w:szCs w:val="26"/>
              </w:rPr>
              <w:t>Bài 12 - Đoạn văn trình bày ý kiến</w:t>
            </w:r>
          </w:p>
        </w:tc>
        <w:tc>
          <w:tcPr>
            <w:tcW w:w="900" w:type="dxa"/>
            <w:shd w:val="clear" w:color="auto" w:fill="auto"/>
          </w:tcPr>
          <w:p w:rsidR="00E86BBF" w:rsidRPr="006577BA" w:rsidRDefault="00E86BBF" w:rsidP="006577BA">
            <w:pPr>
              <w:spacing w:after="0" w:line="360" w:lineRule="atLeast"/>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2</w:t>
            </w:r>
          </w:p>
        </w:tc>
        <w:tc>
          <w:tcPr>
            <w:tcW w:w="108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1</w:t>
            </w:r>
          </w:p>
        </w:tc>
        <w:tc>
          <w:tcPr>
            <w:tcW w:w="126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1</w:t>
            </w:r>
          </w:p>
        </w:tc>
        <w:tc>
          <w:tcPr>
            <w:tcW w:w="99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p>
        </w:tc>
      </w:tr>
      <w:tr w:rsidR="00E86BBF" w:rsidRPr="006577BA" w:rsidTr="00C00E4A">
        <w:tc>
          <w:tcPr>
            <w:tcW w:w="976" w:type="dxa"/>
          </w:tcPr>
          <w:p w:rsidR="00E86BBF" w:rsidRPr="006577BA" w:rsidRDefault="00E86BBF" w:rsidP="006577BA">
            <w:pPr>
              <w:spacing w:after="0" w:line="360" w:lineRule="atLeast"/>
              <w:jc w:val="center"/>
              <w:rPr>
                <w:rFonts w:ascii="Times New Roman" w:hAnsi="Times New Roman"/>
                <w:color w:val="000000" w:themeColor="text1"/>
                <w:sz w:val="26"/>
                <w:szCs w:val="26"/>
              </w:rPr>
            </w:pPr>
            <w:r w:rsidRPr="006577BA">
              <w:rPr>
                <w:rFonts w:ascii="Times New Roman" w:hAnsi="Times New Roman"/>
                <w:color w:val="000000" w:themeColor="text1"/>
                <w:sz w:val="26"/>
                <w:szCs w:val="26"/>
              </w:rPr>
              <w:t>15</w:t>
            </w:r>
          </w:p>
        </w:tc>
        <w:tc>
          <w:tcPr>
            <w:tcW w:w="4442" w:type="dxa"/>
          </w:tcPr>
          <w:p w:rsidR="00E86BBF" w:rsidRPr="006577BA" w:rsidRDefault="00E86BBF" w:rsidP="006577BA">
            <w:pPr>
              <w:spacing w:after="0" w:line="360" w:lineRule="atLeast"/>
              <w:rPr>
                <w:rFonts w:ascii="Times New Roman" w:hAnsi="Times New Roman"/>
                <w:color w:val="000000" w:themeColor="text1"/>
                <w:sz w:val="26"/>
                <w:szCs w:val="26"/>
              </w:rPr>
            </w:pPr>
            <w:r w:rsidRPr="006577BA">
              <w:rPr>
                <w:rFonts w:ascii="Times New Roman" w:hAnsi="Times New Roman"/>
                <w:color w:val="000000" w:themeColor="text1"/>
                <w:sz w:val="26"/>
                <w:szCs w:val="26"/>
              </w:rPr>
              <w:t>Ôn tập cuối kỳ</w:t>
            </w:r>
          </w:p>
        </w:tc>
        <w:tc>
          <w:tcPr>
            <w:tcW w:w="90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2</w:t>
            </w:r>
          </w:p>
        </w:tc>
        <w:tc>
          <w:tcPr>
            <w:tcW w:w="108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0</w:t>
            </w:r>
          </w:p>
        </w:tc>
        <w:tc>
          <w:tcPr>
            <w:tcW w:w="126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2</w:t>
            </w:r>
          </w:p>
        </w:tc>
        <w:tc>
          <w:tcPr>
            <w:tcW w:w="99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p>
        </w:tc>
      </w:tr>
      <w:tr w:rsidR="00E86BBF" w:rsidRPr="006577BA" w:rsidTr="00C00E4A">
        <w:tc>
          <w:tcPr>
            <w:tcW w:w="976" w:type="dxa"/>
          </w:tcPr>
          <w:p w:rsidR="00E86BBF" w:rsidRPr="006577BA" w:rsidRDefault="00E86BBF" w:rsidP="006577BA">
            <w:pPr>
              <w:spacing w:after="0" w:line="360" w:lineRule="atLeast"/>
              <w:jc w:val="center"/>
              <w:rPr>
                <w:rFonts w:ascii="Times New Roman" w:hAnsi="Times New Roman"/>
                <w:color w:val="000000" w:themeColor="text1"/>
                <w:sz w:val="26"/>
                <w:szCs w:val="26"/>
              </w:rPr>
            </w:pPr>
          </w:p>
        </w:tc>
        <w:tc>
          <w:tcPr>
            <w:tcW w:w="4442" w:type="dxa"/>
          </w:tcPr>
          <w:p w:rsidR="00E86BBF" w:rsidRPr="006577BA" w:rsidRDefault="00E86BBF" w:rsidP="006577BA">
            <w:pPr>
              <w:spacing w:after="0" w:line="360" w:lineRule="atLeast"/>
              <w:rPr>
                <w:rFonts w:ascii="Times New Roman" w:hAnsi="Times New Roman"/>
                <w:b/>
                <w:color w:val="000000" w:themeColor="text1"/>
                <w:sz w:val="26"/>
                <w:szCs w:val="26"/>
              </w:rPr>
            </w:pPr>
            <w:r w:rsidRPr="006577BA">
              <w:rPr>
                <w:rFonts w:ascii="Times New Roman" w:hAnsi="Times New Roman"/>
                <w:b/>
                <w:color w:val="000000" w:themeColor="text1"/>
                <w:sz w:val="26"/>
                <w:szCs w:val="26"/>
              </w:rPr>
              <w:t>Cộng</w:t>
            </w:r>
          </w:p>
        </w:tc>
        <w:tc>
          <w:tcPr>
            <w:tcW w:w="90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30</w:t>
            </w:r>
          </w:p>
        </w:tc>
        <w:tc>
          <w:tcPr>
            <w:tcW w:w="108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14</w:t>
            </w:r>
          </w:p>
        </w:tc>
        <w:tc>
          <w:tcPr>
            <w:tcW w:w="126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16</w:t>
            </w:r>
          </w:p>
        </w:tc>
        <w:tc>
          <w:tcPr>
            <w:tcW w:w="990" w:type="dxa"/>
          </w:tcPr>
          <w:p w:rsidR="00E86BBF" w:rsidRPr="006577BA" w:rsidRDefault="00E86BBF" w:rsidP="006577BA">
            <w:pPr>
              <w:spacing w:after="0" w:line="360" w:lineRule="atLeast"/>
              <w:jc w:val="center"/>
              <w:rPr>
                <w:rFonts w:ascii="Times New Roman" w:hAnsi="Times New Roman"/>
                <w:b/>
                <w:color w:val="000000" w:themeColor="text1"/>
                <w:sz w:val="26"/>
                <w:szCs w:val="26"/>
              </w:rPr>
            </w:pPr>
          </w:p>
        </w:tc>
      </w:tr>
    </w:tbl>
    <w:p w:rsidR="00E86BBF" w:rsidRPr="006577BA" w:rsidRDefault="00E86BBF" w:rsidP="006577BA">
      <w:pPr>
        <w:spacing w:after="0" w:line="360" w:lineRule="auto"/>
        <w:jc w:val="center"/>
        <w:rPr>
          <w:rFonts w:ascii="Times New Roman" w:hAnsi="Times New Roman"/>
          <w:b/>
          <w:color w:val="000000" w:themeColor="text1"/>
          <w:sz w:val="26"/>
          <w:szCs w:val="26"/>
        </w:rPr>
      </w:pPr>
    </w:p>
    <w:p w:rsidR="00E86BBF" w:rsidRPr="006577BA" w:rsidRDefault="00E86BBF" w:rsidP="006577BA">
      <w:pPr>
        <w:spacing w:after="0" w:line="360" w:lineRule="auto"/>
        <w:jc w:val="center"/>
        <w:rPr>
          <w:rFonts w:ascii="Times New Roman" w:hAnsi="Times New Roman"/>
          <w:b/>
          <w:caps/>
          <w:color w:val="000000" w:themeColor="text1"/>
          <w:sz w:val="26"/>
          <w:szCs w:val="26"/>
        </w:rPr>
      </w:pPr>
      <w:r w:rsidRPr="006577BA">
        <w:rPr>
          <w:rFonts w:ascii="Times New Roman" w:hAnsi="Times New Roman"/>
          <w:b/>
          <w:caps/>
          <w:color w:val="000000" w:themeColor="text1"/>
          <w:sz w:val="26"/>
          <w:szCs w:val="26"/>
        </w:rPr>
        <w:t>GiỚi thiỆu sơ lưỢc các bài</w:t>
      </w:r>
    </w:p>
    <w:p w:rsidR="00E86BBF" w:rsidRPr="006577BA" w:rsidRDefault="00E86BBF" w:rsidP="006577BA">
      <w:pPr>
        <w:spacing w:after="0" w:line="360" w:lineRule="auto"/>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Bài 1: Chu trình viết đoạn</w:t>
      </w:r>
    </w:p>
    <w:p w:rsidR="00E86BBF" w:rsidRPr="006577BA" w:rsidRDefault="00E86BBF" w:rsidP="006577BA">
      <w:pPr>
        <w:pStyle w:val="Header"/>
        <w:tabs>
          <w:tab w:val="clear" w:pos="4320"/>
          <w:tab w:val="clear" w:pos="8640"/>
        </w:tabs>
        <w:spacing w:line="360" w:lineRule="auto"/>
        <w:jc w:val="both"/>
        <w:rPr>
          <w:bCs/>
          <w:color w:val="000000" w:themeColor="text1"/>
          <w:sz w:val="26"/>
          <w:szCs w:val="26"/>
        </w:rPr>
      </w:pPr>
      <w:r w:rsidRPr="006577BA">
        <w:rPr>
          <w:bCs/>
          <w:color w:val="000000" w:themeColor="text1"/>
          <w:sz w:val="26"/>
          <w:szCs w:val="26"/>
        </w:rPr>
        <w:t>Trong bài này, sinh viên làm quen với các bước cơ bản trong quá trình viết đoạn: liệt kê ý, làm dàn ý, viết, sửa bản nháp, viết lại. Sinh viên sẽ tiến hành từng bước để hiểu và làm quen với quy trình này. Quy trình viết đoạn sẽ được sử dụng trong tất cả các bài viết loại đoạn khác nhau sau này.</w:t>
      </w:r>
    </w:p>
    <w:p w:rsidR="006577BA" w:rsidRDefault="006577BA" w:rsidP="006577BA">
      <w:pPr>
        <w:spacing w:after="0" w:line="360" w:lineRule="auto"/>
        <w:jc w:val="center"/>
        <w:rPr>
          <w:rFonts w:ascii="Times New Roman" w:hAnsi="Times New Roman"/>
          <w:b/>
          <w:color w:val="000000" w:themeColor="text1"/>
          <w:sz w:val="26"/>
          <w:szCs w:val="26"/>
        </w:rPr>
      </w:pPr>
    </w:p>
    <w:p w:rsidR="00E86BBF" w:rsidRPr="006577BA" w:rsidRDefault="00E86BBF" w:rsidP="006577BA">
      <w:pPr>
        <w:spacing w:after="0" w:line="360" w:lineRule="auto"/>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Bài 2: Cấu trúc đoạn văn</w:t>
      </w:r>
    </w:p>
    <w:p w:rsidR="00E86BBF" w:rsidRPr="006577BA" w:rsidRDefault="00E86BBF" w:rsidP="006577BA">
      <w:pPr>
        <w:spacing w:after="0" w:line="360" w:lineRule="auto"/>
        <w:jc w:val="both"/>
        <w:rPr>
          <w:rFonts w:ascii="Times New Roman" w:hAnsi="Times New Roman"/>
          <w:color w:val="000000" w:themeColor="text1"/>
          <w:sz w:val="26"/>
          <w:szCs w:val="26"/>
        </w:rPr>
      </w:pPr>
      <w:r w:rsidRPr="006577BA">
        <w:rPr>
          <w:rFonts w:ascii="Times New Roman" w:hAnsi="Times New Roman"/>
          <w:color w:val="000000" w:themeColor="text1"/>
          <w:sz w:val="26"/>
          <w:szCs w:val="26"/>
        </w:rPr>
        <w:t>Bài 2 giới thiệu định nghĩa, tầm quan trọng của việc viết đoạn, cũng như cấu trúc đoạn văn gồm 3 phần: câu mở đầu, các câu triển khai ý và câu kết đoạn. Bài học hướng dẫn chi tiết cho sinh viên viết câu mở đoạn.</w:t>
      </w:r>
    </w:p>
    <w:p w:rsidR="006577BA" w:rsidRDefault="006577BA" w:rsidP="006577BA">
      <w:pPr>
        <w:spacing w:after="0" w:line="360" w:lineRule="auto"/>
        <w:jc w:val="center"/>
        <w:rPr>
          <w:rFonts w:ascii="Times New Roman" w:hAnsi="Times New Roman"/>
          <w:b/>
          <w:color w:val="000000" w:themeColor="text1"/>
          <w:sz w:val="26"/>
          <w:szCs w:val="26"/>
        </w:rPr>
      </w:pPr>
    </w:p>
    <w:p w:rsidR="00E86BBF" w:rsidRPr="006577BA" w:rsidRDefault="00E86BBF" w:rsidP="006577BA">
      <w:pPr>
        <w:spacing w:after="0" w:line="360" w:lineRule="auto"/>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Bài 3: Cấu trúc đoạn văn (tiếp)</w:t>
      </w:r>
    </w:p>
    <w:p w:rsidR="00E86BBF" w:rsidRPr="006577BA" w:rsidRDefault="00E86BBF" w:rsidP="006577BA">
      <w:pPr>
        <w:spacing w:after="0" w:line="360" w:lineRule="auto"/>
        <w:jc w:val="both"/>
        <w:rPr>
          <w:rFonts w:ascii="Times New Roman" w:hAnsi="Times New Roman"/>
          <w:b/>
          <w:color w:val="000000" w:themeColor="text1"/>
          <w:sz w:val="26"/>
          <w:szCs w:val="26"/>
        </w:rPr>
      </w:pPr>
      <w:r w:rsidRPr="006577BA">
        <w:rPr>
          <w:rFonts w:ascii="Times New Roman" w:hAnsi="Times New Roman"/>
          <w:color w:val="000000" w:themeColor="text1"/>
          <w:sz w:val="26"/>
          <w:szCs w:val="26"/>
        </w:rPr>
        <w:t>Bài 3 giới thiệu các cách triển khai ý như cách đưa ví dụ, thêm chi tiết, giải thích, đưa số liệu… Sinh viên cũng học cách viết câu kết đoạn.</w:t>
      </w:r>
    </w:p>
    <w:p w:rsidR="006577BA" w:rsidRDefault="006577BA" w:rsidP="006577BA">
      <w:pPr>
        <w:spacing w:after="0" w:line="360" w:lineRule="auto"/>
        <w:jc w:val="center"/>
        <w:rPr>
          <w:rFonts w:ascii="Times New Roman" w:hAnsi="Times New Roman"/>
          <w:b/>
          <w:color w:val="000000" w:themeColor="text1"/>
          <w:sz w:val="26"/>
          <w:szCs w:val="26"/>
        </w:rPr>
      </w:pPr>
    </w:p>
    <w:p w:rsidR="00E86BBF" w:rsidRPr="006577BA" w:rsidRDefault="00E86BBF" w:rsidP="006577BA">
      <w:pPr>
        <w:spacing w:after="0" w:line="360" w:lineRule="auto"/>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Bài 4: - Kỹ năng viết đoạn thống nhất + Kỹ năng liên kết ý</w:t>
      </w:r>
    </w:p>
    <w:p w:rsidR="00E86BBF" w:rsidRPr="006577BA" w:rsidRDefault="00E86BBF" w:rsidP="006577BA">
      <w:pPr>
        <w:spacing w:after="0" w:line="360" w:lineRule="auto"/>
        <w:rPr>
          <w:rFonts w:ascii="Times New Roman" w:hAnsi="Times New Roman"/>
          <w:b/>
          <w:color w:val="000000" w:themeColor="text1"/>
          <w:sz w:val="26"/>
          <w:szCs w:val="26"/>
        </w:rPr>
      </w:pPr>
      <w:r w:rsidRPr="006577BA">
        <w:rPr>
          <w:rFonts w:ascii="Times New Roman" w:hAnsi="Times New Roman"/>
          <w:color w:val="000000" w:themeColor="text1"/>
          <w:sz w:val="26"/>
          <w:szCs w:val="26"/>
        </w:rPr>
        <w:t>Bài 4 nhấn mạnh tầm quan trọng của kỹ</w:t>
      </w:r>
      <w:r w:rsidRPr="006577BA">
        <w:rPr>
          <w:rFonts w:ascii="Times New Roman" w:hAnsi="Times New Roman"/>
          <w:b/>
          <w:color w:val="000000" w:themeColor="text1"/>
          <w:sz w:val="26"/>
          <w:szCs w:val="26"/>
        </w:rPr>
        <w:t xml:space="preserve"> </w:t>
      </w:r>
      <w:r w:rsidRPr="006577BA">
        <w:rPr>
          <w:rFonts w:ascii="Times New Roman" w:hAnsi="Times New Roman"/>
          <w:color w:val="000000" w:themeColor="text1"/>
          <w:sz w:val="26"/>
          <w:szCs w:val="26"/>
        </w:rPr>
        <w:t>năng viết đoạn thống nhất và kỹ năng liên kết ý nhằm tăng tính cấu kết chặt chẽ của một văn bản. Kỹ năng viết đoạn thống nhất yêu cầu sinh viên viết tất cả các câu trong đoạn đều hướng về một và chỉ một ý chính. Các kỹ năng liên kết ý bao gồm: lặp lại danh từ chính, sử dụng đại từ nhất quán, tổ chức ý cho đoạn và sử dụng từ nối.</w:t>
      </w:r>
    </w:p>
    <w:p w:rsidR="006577BA" w:rsidRDefault="006577BA" w:rsidP="006577BA">
      <w:pPr>
        <w:spacing w:after="0" w:line="360" w:lineRule="auto"/>
        <w:jc w:val="center"/>
        <w:rPr>
          <w:rFonts w:ascii="Times New Roman" w:hAnsi="Times New Roman"/>
          <w:b/>
          <w:color w:val="000000" w:themeColor="text1"/>
          <w:sz w:val="26"/>
          <w:szCs w:val="26"/>
        </w:rPr>
      </w:pPr>
    </w:p>
    <w:p w:rsidR="00E86BBF" w:rsidRPr="006577BA" w:rsidRDefault="00E86BBF" w:rsidP="006577BA">
      <w:pPr>
        <w:spacing w:after="0" w:line="360" w:lineRule="auto"/>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lastRenderedPageBreak/>
        <w:t>Bài 5: Đoạn văn kể chuyện</w:t>
      </w:r>
    </w:p>
    <w:p w:rsidR="00E86BBF" w:rsidRPr="006577BA" w:rsidRDefault="00E86BBF" w:rsidP="006577BA">
      <w:pPr>
        <w:spacing w:after="0" w:line="360" w:lineRule="auto"/>
        <w:jc w:val="both"/>
        <w:rPr>
          <w:rFonts w:ascii="Times New Roman" w:hAnsi="Times New Roman"/>
          <w:b/>
          <w:color w:val="000000" w:themeColor="text1"/>
          <w:sz w:val="26"/>
          <w:szCs w:val="26"/>
        </w:rPr>
      </w:pPr>
      <w:r w:rsidRPr="006577BA">
        <w:rPr>
          <w:rFonts w:ascii="Times New Roman" w:hAnsi="Times New Roman"/>
          <w:color w:val="000000" w:themeColor="text1"/>
          <w:sz w:val="26"/>
          <w:szCs w:val="26"/>
        </w:rPr>
        <w:t>Bài 5 giới thiệu việc viết kể lại một sự kiện hoặc một câu chuyện. Loại đoạn này nhấn mạnh cách tổ chức ý theo thời gian, việc sử dụng động từ ở thì quá khứ và sử dụng các trạng từ chỉ thời gian. Sinh viên có thể kể lại các sự kiện của bản thân, hoặc các câu chuyện họ đã được nghe và đọc.</w:t>
      </w:r>
    </w:p>
    <w:p w:rsidR="006577BA" w:rsidRDefault="006577BA" w:rsidP="006577BA">
      <w:pPr>
        <w:spacing w:after="0" w:line="360" w:lineRule="auto"/>
        <w:jc w:val="center"/>
        <w:rPr>
          <w:rFonts w:ascii="Times New Roman" w:hAnsi="Times New Roman"/>
          <w:b/>
          <w:color w:val="000000" w:themeColor="text1"/>
          <w:sz w:val="26"/>
          <w:szCs w:val="26"/>
        </w:rPr>
      </w:pPr>
    </w:p>
    <w:p w:rsidR="00E86BBF" w:rsidRPr="006577BA" w:rsidRDefault="00E86BBF" w:rsidP="006577BA">
      <w:pPr>
        <w:spacing w:after="0" w:line="360" w:lineRule="auto"/>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Bài 6: Đoạn văn chứng minh</w:t>
      </w:r>
    </w:p>
    <w:p w:rsidR="00E86BBF" w:rsidRPr="006577BA" w:rsidRDefault="00E86BBF" w:rsidP="006577BA">
      <w:pPr>
        <w:spacing w:after="0" w:line="360" w:lineRule="auto"/>
        <w:jc w:val="both"/>
        <w:rPr>
          <w:rFonts w:ascii="Times New Roman" w:hAnsi="Times New Roman"/>
          <w:b/>
          <w:color w:val="000000" w:themeColor="text1"/>
          <w:sz w:val="26"/>
          <w:szCs w:val="26"/>
        </w:rPr>
      </w:pPr>
      <w:r w:rsidRPr="006577BA">
        <w:rPr>
          <w:rFonts w:ascii="Times New Roman" w:hAnsi="Times New Roman"/>
          <w:color w:val="000000" w:themeColor="text1"/>
          <w:sz w:val="26"/>
          <w:szCs w:val="26"/>
        </w:rPr>
        <w:t>Bài 6 giới thiệu một loại đoạn văn cơ bản là văn chứng minh. Trong đoạn văn này, sinh viên sẽ lấy các ví dụ khác nhau để chứng minh cho một luận điểm. Việc lấy ví dụ cũng là một kỹ năng triển khai ý rất quan trọng trong viết đoạn.</w:t>
      </w:r>
    </w:p>
    <w:p w:rsidR="006577BA" w:rsidRDefault="006577BA" w:rsidP="006577BA">
      <w:pPr>
        <w:spacing w:after="0" w:line="360" w:lineRule="auto"/>
        <w:jc w:val="center"/>
        <w:rPr>
          <w:rFonts w:ascii="Times New Roman" w:hAnsi="Times New Roman"/>
          <w:b/>
          <w:color w:val="000000" w:themeColor="text1"/>
          <w:sz w:val="26"/>
          <w:szCs w:val="26"/>
        </w:rPr>
      </w:pPr>
    </w:p>
    <w:p w:rsidR="00E86BBF" w:rsidRPr="006577BA" w:rsidRDefault="00E86BBF" w:rsidP="006577BA">
      <w:pPr>
        <w:spacing w:after="0" w:line="360" w:lineRule="auto"/>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Bài 7: Đoạn văn định nghĩa</w:t>
      </w:r>
    </w:p>
    <w:p w:rsidR="00E86BBF" w:rsidRPr="006577BA" w:rsidRDefault="00E86BBF" w:rsidP="006577BA">
      <w:pPr>
        <w:spacing w:after="0" w:line="360" w:lineRule="auto"/>
        <w:jc w:val="both"/>
        <w:rPr>
          <w:rFonts w:ascii="Times New Roman" w:hAnsi="Times New Roman"/>
          <w:b/>
          <w:color w:val="000000" w:themeColor="text1"/>
          <w:sz w:val="26"/>
          <w:szCs w:val="26"/>
        </w:rPr>
      </w:pPr>
      <w:r w:rsidRPr="006577BA">
        <w:rPr>
          <w:rFonts w:ascii="Times New Roman" w:hAnsi="Times New Roman"/>
          <w:color w:val="000000" w:themeColor="text1"/>
          <w:sz w:val="26"/>
          <w:szCs w:val="26"/>
        </w:rPr>
        <w:t xml:space="preserve">Trong bài này, sinh viên biết đưa ra định nghĩa cho một từ/ thuật ngữ, sau đó nêu các ý cũng như các chi tiết để người đọc hiểu rõ hơn về từ/ thuật ngữ đó. </w:t>
      </w:r>
    </w:p>
    <w:p w:rsidR="006577BA" w:rsidRDefault="006577BA" w:rsidP="006577BA">
      <w:pPr>
        <w:spacing w:after="0" w:line="360" w:lineRule="auto"/>
        <w:jc w:val="center"/>
        <w:rPr>
          <w:rFonts w:ascii="Times New Roman" w:hAnsi="Times New Roman"/>
          <w:b/>
          <w:color w:val="000000" w:themeColor="text1"/>
          <w:sz w:val="26"/>
          <w:szCs w:val="26"/>
        </w:rPr>
      </w:pPr>
    </w:p>
    <w:p w:rsidR="00E86BBF" w:rsidRPr="006577BA" w:rsidRDefault="00E86BBF" w:rsidP="006577BA">
      <w:pPr>
        <w:spacing w:after="0" w:line="360" w:lineRule="auto"/>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Bài 8: Đoạn văn miêu tả quy trình</w:t>
      </w:r>
    </w:p>
    <w:p w:rsidR="00E86BBF" w:rsidRPr="006577BA" w:rsidRDefault="00E86BBF" w:rsidP="006577BA">
      <w:pPr>
        <w:spacing w:after="0" w:line="360" w:lineRule="auto"/>
        <w:jc w:val="both"/>
        <w:rPr>
          <w:rFonts w:ascii="Times New Roman" w:hAnsi="Times New Roman"/>
          <w:color w:val="000000" w:themeColor="text1"/>
          <w:sz w:val="26"/>
          <w:szCs w:val="26"/>
        </w:rPr>
      </w:pPr>
      <w:r w:rsidRPr="006577BA">
        <w:rPr>
          <w:rFonts w:ascii="Times New Roman" w:hAnsi="Times New Roman"/>
          <w:color w:val="000000" w:themeColor="text1"/>
          <w:sz w:val="26"/>
          <w:szCs w:val="26"/>
        </w:rPr>
        <w:t>Trong bài này, sinh viên hiểu việc viết miêu tả quy trình hoạt động của một vật hoặc hướng dẫn người khác tiến hành một quy trình, ví dụ nấu một món ăn, miêu tả quy trình cấp bằng lái xe… Loại đoạn này nhấn mạnh cách tổ chức ý theo thời gian, và việc sử dụng các trạng từ chỉ thời gian và từ nối chỉ thứ tự.</w:t>
      </w:r>
    </w:p>
    <w:p w:rsidR="006577BA" w:rsidRDefault="006577BA" w:rsidP="006577BA">
      <w:pPr>
        <w:spacing w:after="0" w:line="360" w:lineRule="auto"/>
        <w:jc w:val="center"/>
        <w:rPr>
          <w:rFonts w:ascii="Times New Roman" w:hAnsi="Times New Roman"/>
          <w:b/>
          <w:color w:val="000000" w:themeColor="text1"/>
          <w:sz w:val="26"/>
          <w:szCs w:val="26"/>
        </w:rPr>
      </w:pPr>
    </w:p>
    <w:p w:rsidR="00E86BBF" w:rsidRPr="006577BA" w:rsidRDefault="00E86BBF" w:rsidP="006577BA">
      <w:pPr>
        <w:spacing w:after="0" w:line="360" w:lineRule="auto"/>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Bài 9: Đoạn văn phân loại</w:t>
      </w:r>
    </w:p>
    <w:p w:rsidR="00E86BBF" w:rsidRPr="006577BA" w:rsidRDefault="00E86BBF" w:rsidP="006577BA">
      <w:pPr>
        <w:spacing w:after="0" w:line="360" w:lineRule="auto"/>
        <w:jc w:val="both"/>
        <w:rPr>
          <w:rFonts w:ascii="Times New Roman" w:hAnsi="Times New Roman"/>
          <w:color w:val="000000" w:themeColor="text1"/>
          <w:sz w:val="26"/>
          <w:szCs w:val="26"/>
        </w:rPr>
      </w:pPr>
      <w:r w:rsidRPr="006577BA">
        <w:rPr>
          <w:rFonts w:ascii="Times New Roman" w:hAnsi="Times New Roman"/>
          <w:color w:val="000000" w:themeColor="text1"/>
          <w:sz w:val="26"/>
          <w:szCs w:val="26"/>
        </w:rPr>
        <w:t>Bài 9 hướng dẫn sinh viên cách phân loại các vật/ người thành các nhóm khác nhau, ví dụ phân loại sách, phân loại nghề nghiệp… Sinh viên biết cách đưa ví dụ cụ thể cho từng loại và thêm chi tiết để làm rõ mỗi loại. Sinh viên được cung cấp các cấu trúc, cụm từ dành riêng cho việc phân loại, cũng như tổ chức ý trong một đoạn văn phân loại.</w:t>
      </w:r>
    </w:p>
    <w:p w:rsidR="006577BA" w:rsidRDefault="006577BA" w:rsidP="006577BA">
      <w:pPr>
        <w:spacing w:after="0" w:line="360" w:lineRule="auto"/>
        <w:jc w:val="center"/>
        <w:rPr>
          <w:rFonts w:ascii="Times New Roman" w:hAnsi="Times New Roman"/>
          <w:b/>
          <w:color w:val="000000" w:themeColor="text1"/>
          <w:sz w:val="26"/>
          <w:szCs w:val="26"/>
        </w:rPr>
      </w:pPr>
    </w:p>
    <w:p w:rsidR="00E86BBF" w:rsidRPr="006577BA" w:rsidRDefault="00E86BBF" w:rsidP="006577BA">
      <w:pPr>
        <w:spacing w:after="0" w:line="360" w:lineRule="auto"/>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Bài 10: Đoạn văn so sánh, đối chiếu</w:t>
      </w:r>
    </w:p>
    <w:p w:rsidR="00E86BBF" w:rsidRPr="006577BA" w:rsidRDefault="00E86BBF" w:rsidP="006577BA">
      <w:pPr>
        <w:spacing w:after="0" w:line="360" w:lineRule="auto"/>
        <w:jc w:val="both"/>
        <w:rPr>
          <w:rFonts w:ascii="Times New Roman" w:hAnsi="Times New Roman"/>
          <w:color w:val="000000" w:themeColor="text1"/>
          <w:sz w:val="26"/>
          <w:szCs w:val="26"/>
        </w:rPr>
      </w:pPr>
      <w:r w:rsidRPr="006577BA">
        <w:rPr>
          <w:rFonts w:ascii="Times New Roman" w:hAnsi="Times New Roman"/>
          <w:color w:val="000000" w:themeColor="text1"/>
          <w:sz w:val="26"/>
          <w:szCs w:val="26"/>
        </w:rPr>
        <w:t xml:space="preserve">So sánh, đối chiếu là kỹ năng rất quan trọng trong cuộc sống cũng như công việc. Sinh viên sẽ biết so sánh (để tìm ra điểm giống nhau) và đối chiếu (để tìm ra điểm khác nhau) giữa hai sự vật/ hiện tượng được so sánh. Sinh viên được cung cấp các </w:t>
      </w:r>
      <w:r w:rsidRPr="006577BA">
        <w:rPr>
          <w:rFonts w:ascii="Times New Roman" w:hAnsi="Times New Roman"/>
          <w:color w:val="000000" w:themeColor="text1"/>
          <w:sz w:val="26"/>
          <w:szCs w:val="26"/>
        </w:rPr>
        <w:lastRenderedPageBreak/>
        <w:t>cấu trúc, cụm từ so sánh đối chiếu, cũng như kết cấu đặc trưng của một đoạn văn so sánh, đối chiếu.</w:t>
      </w:r>
    </w:p>
    <w:p w:rsidR="006577BA" w:rsidRDefault="006577BA" w:rsidP="006577BA">
      <w:pPr>
        <w:spacing w:after="0" w:line="360" w:lineRule="auto"/>
        <w:jc w:val="center"/>
        <w:rPr>
          <w:rFonts w:ascii="Times New Roman" w:hAnsi="Times New Roman"/>
          <w:b/>
          <w:color w:val="000000" w:themeColor="text1"/>
          <w:sz w:val="26"/>
          <w:szCs w:val="26"/>
        </w:rPr>
      </w:pPr>
    </w:p>
    <w:p w:rsidR="00E86BBF" w:rsidRPr="006577BA" w:rsidRDefault="00E86BBF" w:rsidP="006577BA">
      <w:pPr>
        <w:spacing w:after="0" w:line="360" w:lineRule="auto"/>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Bài 11: Đoạn văn nguyên nhân, kết quả</w:t>
      </w:r>
    </w:p>
    <w:p w:rsidR="00E86BBF" w:rsidRPr="006577BA" w:rsidRDefault="00E86BBF" w:rsidP="006577BA">
      <w:pPr>
        <w:spacing w:after="0" w:line="360" w:lineRule="auto"/>
        <w:jc w:val="both"/>
        <w:rPr>
          <w:rFonts w:ascii="Times New Roman" w:hAnsi="Times New Roman"/>
          <w:color w:val="000000" w:themeColor="text1"/>
          <w:sz w:val="26"/>
          <w:szCs w:val="26"/>
        </w:rPr>
      </w:pPr>
      <w:r w:rsidRPr="006577BA">
        <w:rPr>
          <w:rFonts w:ascii="Times New Roman" w:hAnsi="Times New Roman"/>
          <w:color w:val="000000" w:themeColor="text1"/>
          <w:sz w:val="26"/>
          <w:szCs w:val="26"/>
        </w:rPr>
        <w:t>Trong bài này, sinh viên sẽ trình bày các nguyên nhân, hoặc kết quả cho một sự vật, hiện tượng, ví dụ cho việc biến đổi khí hậu, ô nhiễm không khí…  Sinh viên được cung cấp các cấu trúc, cụm từ nguyên nhân, kết quả, cũng như cách tổ chức một đoạn văn nguyên nhân, kết quả.</w:t>
      </w:r>
    </w:p>
    <w:p w:rsidR="006577BA" w:rsidRDefault="006577BA" w:rsidP="006577BA">
      <w:pPr>
        <w:spacing w:after="0" w:line="360" w:lineRule="auto"/>
        <w:jc w:val="center"/>
        <w:rPr>
          <w:rFonts w:ascii="Times New Roman" w:hAnsi="Times New Roman"/>
          <w:b/>
          <w:color w:val="000000" w:themeColor="text1"/>
          <w:sz w:val="26"/>
          <w:szCs w:val="26"/>
        </w:rPr>
      </w:pPr>
    </w:p>
    <w:p w:rsidR="00E86BBF" w:rsidRPr="006577BA" w:rsidRDefault="00E86BBF" w:rsidP="006577BA">
      <w:pPr>
        <w:spacing w:after="0" w:line="360" w:lineRule="auto"/>
        <w:jc w:val="center"/>
        <w:rPr>
          <w:rFonts w:ascii="Times New Roman" w:hAnsi="Times New Roman"/>
          <w:b/>
          <w:color w:val="000000" w:themeColor="text1"/>
          <w:sz w:val="26"/>
          <w:szCs w:val="26"/>
        </w:rPr>
      </w:pPr>
      <w:r w:rsidRPr="006577BA">
        <w:rPr>
          <w:rFonts w:ascii="Times New Roman" w:hAnsi="Times New Roman"/>
          <w:b/>
          <w:color w:val="000000" w:themeColor="text1"/>
          <w:sz w:val="26"/>
          <w:szCs w:val="26"/>
        </w:rPr>
        <w:t>Bài 12: Đoạn văn trình bày ý kiến</w:t>
      </w:r>
    </w:p>
    <w:p w:rsidR="00E86BBF" w:rsidRPr="006577BA" w:rsidRDefault="00E86BBF" w:rsidP="006577BA">
      <w:pPr>
        <w:spacing w:after="0" w:line="360" w:lineRule="auto"/>
        <w:jc w:val="both"/>
        <w:rPr>
          <w:rFonts w:ascii="Times New Roman" w:hAnsi="Times New Roman"/>
          <w:b/>
          <w:color w:val="000000" w:themeColor="text1"/>
          <w:sz w:val="26"/>
          <w:szCs w:val="26"/>
        </w:rPr>
      </w:pPr>
      <w:r w:rsidRPr="006577BA">
        <w:rPr>
          <w:rFonts w:ascii="Times New Roman" w:hAnsi="Times New Roman"/>
          <w:color w:val="000000" w:themeColor="text1"/>
          <w:sz w:val="26"/>
          <w:szCs w:val="26"/>
        </w:rPr>
        <w:t>Đây được coi là thể loại quan trọng nhất trong viết đoạn. Loại đoạn này yêu cầu người viết đưa ra ý kiến cá nhân về một sự việc (thường là đồng ý hoặc không đồng ý về một sự việc nào đó), sau đó đưa ra các dẫn chứng để bảo vệ cho ý kiến của mình. Sinh viên sẽ học cách tìm ý và dẫn chứng, tổ chức ý cách sử dụng từ nối hợp lý cho một đoạn văn trình bày ý kiến.</w:t>
      </w:r>
    </w:p>
    <w:p w:rsidR="00E86BBF" w:rsidRPr="006577BA" w:rsidRDefault="00E86BBF" w:rsidP="006577BA">
      <w:pPr>
        <w:pStyle w:val="Header"/>
        <w:tabs>
          <w:tab w:val="clear" w:pos="4320"/>
          <w:tab w:val="clear" w:pos="8640"/>
        </w:tabs>
        <w:spacing w:line="360" w:lineRule="auto"/>
        <w:jc w:val="both"/>
        <w:rPr>
          <w:bCs/>
          <w:color w:val="000000" w:themeColor="text1"/>
          <w:sz w:val="26"/>
          <w:szCs w:val="26"/>
        </w:rPr>
      </w:pPr>
    </w:p>
    <w:p w:rsidR="00E86BBF" w:rsidRPr="006577BA" w:rsidRDefault="00E86BBF" w:rsidP="006577BA">
      <w:pPr>
        <w:spacing w:after="0" w:line="360" w:lineRule="auto"/>
        <w:rPr>
          <w:rFonts w:ascii="Times New Roman" w:eastAsia="Times New Roman" w:hAnsi="Times New Roman"/>
          <w:b/>
          <w:color w:val="000000" w:themeColor="text1"/>
          <w:sz w:val="26"/>
          <w:szCs w:val="26"/>
        </w:rPr>
      </w:pPr>
      <w:r w:rsidRPr="006577BA">
        <w:rPr>
          <w:rFonts w:ascii="Times New Roman" w:eastAsia="Times New Roman" w:hAnsi="Times New Roman"/>
          <w:b/>
          <w:color w:val="000000" w:themeColor="text1"/>
          <w:sz w:val="26"/>
          <w:szCs w:val="26"/>
        </w:rPr>
        <w:t xml:space="preserve">7. GIÁO TRÌNH: </w:t>
      </w:r>
    </w:p>
    <w:p w:rsidR="00E86BBF" w:rsidRPr="006577BA" w:rsidRDefault="00E86BBF" w:rsidP="006577BA">
      <w:pPr>
        <w:spacing w:after="0" w:line="360" w:lineRule="auto"/>
        <w:rPr>
          <w:rFonts w:ascii="Times New Roman" w:hAnsi="Times New Roman"/>
          <w:color w:val="000000" w:themeColor="text1"/>
          <w:sz w:val="26"/>
          <w:szCs w:val="26"/>
        </w:rPr>
      </w:pPr>
      <w:r w:rsidRPr="006577BA">
        <w:rPr>
          <w:rFonts w:ascii="Times New Roman" w:hAnsi="Times New Roman"/>
          <w:b/>
          <w:i/>
          <w:color w:val="000000" w:themeColor="text1"/>
          <w:sz w:val="26"/>
          <w:szCs w:val="26"/>
        </w:rPr>
        <w:t>- “Writing Paragraphs”</w:t>
      </w:r>
      <w:r w:rsidRPr="006577BA">
        <w:rPr>
          <w:rFonts w:ascii="Times New Roman" w:hAnsi="Times New Roman"/>
          <w:i/>
          <w:color w:val="000000" w:themeColor="text1"/>
          <w:sz w:val="26"/>
          <w:szCs w:val="26"/>
        </w:rPr>
        <w:t xml:space="preserve"> - </w:t>
      </w:r>
      <w:r w:rsidRPr="006577BA">
        <w:rPr>
          <w:rFonts w:ascii="Times New Roman" w:hAnsi="Times New Roman"/>
          <w:color w:val="000000" w:themeColor="text1"/>
          <w:sz w:val="26"/>
          <w:szCs w:val="26"/>
        </w:rPr>
        <w:t xml:space="preserve">Sách do đội ngũ giáo viên Bộ môn Tiếng Anh Thương mại tổng hợp và biên soạn </w:t>
      </w:r>
    </w:p>
    <w:p w:rsidR="00E86BBF" w:rsidRPr="006577BA" w:rsidRDefault="00E86BBF" w:rsidP="006577BA">
      <w:pPr>
        <w:spacing w:after="0" w:line="360" w:lineRule="auto"/>
        <w:rPr>
          <w:rFonts w:ascii="Times New Roman" w:hAnsi="Times New Roman"/>
          <w:color w:val="000000" w:themeColor="text1"/>
          <w:sz w:val="26"/>
          <w:szCs w:val="26"/>
        </w:rPr>
      </w:pPr>
      <w:r w:rsidRPr="006577BA">
        <w:rPr>
          <w:rFonts w:ascii="Times New Roman" w:hAnsi="Times New Roman"/>
          <w:b/>
          <w:i/>
          <w:color w:val="000000" w:themeColor="text1"/>
          <w:sz w:val="26"/>
          <w:szCs w:val="26"/>
        </w:rPr>
        <w:t>- “Sentence Building 2”</w:t>
      </w:r>
      <w:r w:rsidRPr="006577BA">
        <w:rPr>
          <w:rFonts w:ascii="Times New Roman" w:hAnsi="Times New Roman"/>
          <w:color w:val="000000" w:themeColor="text1"/>
          <w:sz w:val="26"/>
          <w:szCs w:val="26"/>
        </w:rPr>
        <w:t xml:space="preserve"> </w:t>
      </w:r>
      <w:r w:rsidRPr="006577BA">
        <w:rPr>
          <w:rFonts w:ascii="Times New Roman" w:hAnsi="Times New Roman"/>
          <w:i/>
          <w:color w:val="000000" w:themeColor="text1"/>
          <w:sz w:val="26"/>
          <w:szCs w:val="26"/>
        </w:rPr>
        <w:t xml:space="preserve">- </w:t>
      </w:r>
      <w:r w:rsidRPr="006577BA">
        <w:rPr>
          <w:rFonts w:ascii="Times New Roman" w:hAnsi="Times New Roman"/>
          <w:color w:val="000000" w:themeColor="text1"/>
          <w:sz w:val="26"/>
          <w:szCs w:val="26"/>
        </w:rPr>
        <w:t xml:space="preserve">Sách do đội ngũ giáo viên Bộ môn Tiếng Anh Thương mại tổng hợp và biên soạn </w:t>
      </w:r>
    </w:p>
    <w:p w:rsidR="00E86BBF" w:rsidRPr="006577BA" w:rsidRDefault="00E86BBF" w:rsidP="006577BA">
      <w:pPr>
        <w:spacing w:after="0" w:line="360" w:lineRule="auto"/>
        <w:jc w:val="both"/>
        <w:rPr>
          <w:rFonts w:ascii="Times New Roman" w:eastAsia="Times New Roman" w:hAnsi="Times New Roman"/>
          <w:color w:val="000000" w:themeColor="text1"/>
          <w:sz w:val="26"/>
          <w:szCs w:val="26"/>
        </w:rPr>
      </w:pPr>
    </w:p>
    <w:p w:rsidR="00E86BBF" w:rsidRPr="006577BA" w:rsidRDefault="00E86BBF" w:rsidP="006577BA">
      <w:pPr>
        <w:spacing w:after="0" w:line="360" w:lineRule="auto"/>
        <w:jc w:val="both"/>
        <w:rPr>
          <w:rFonts w:ascii="Times New Roman" w:eastAsia="Times New Roman" w:hAnsi="Times New Roman"/>
          <w:b/>
          <w:color w:val="000000" w:themeColor="text1"/>
          <w:sz w:val="26"/>
          <w:szCs w:val="26"/>
        </w:rPr>
      </w:pPr>
      <w:r w:rsidRPr="006577BA">
        <w:rPr>
          <w:rFonts w:ascii="Times New Roman" w:eastAsia="Times New Roman" w:hAnsi="Times New Roman"/>
          <w:b/>
          <w:color w:val="000000" w:themeColor="text1"/>
          <w:sz w:val="26"/>
          <w:szCs w:val="26"/>
        </w:rPr>
        <w:t xml:space="preserve">8. TÀI LIỆU THAM KHẢO: </w:t>
      </w:r>
    </w:p>
    <w:p w:rsidR="00E86BBF" w:rsidRPr="006577BA" w:rsidRDefault="00E86BBF" w:rsidP="006577BA">
      <w:pPr>
        <w:pStyle w:val="Header"/>
        <w:numPr>
          <w:ilvl w:val="0"/>
          <w:numId w:val="1"/>
        </w:numPr>
        <w:tabs>
          <w:tab w:val="left" w:pos="720"/>
        </w:tabs>
        <w:spacing w:line="360" w:lineRule="auto"/>
        <w:rPr>
          <w:color w:val="000000" w:themeColor="text1"/>
          <w:sz w:val="26"/>
          <w:szCs w:val="26"/>
        </w:rPr>
      </w:pPr>
      <w:r w:rsidRPr="006577BA">
        <w:rPr>
          <w:color w:val="000000" w:themeColor="text1"/>
          <w:sz w:val="26"/>
          <w:szCs w:val="26"/>
        </w:rPr>
        <w:t xml:space="preserve">Anker, S. (1998). </w:t>
      </w:r>
      <w:r w:rsidRPr="006577BA">
        <w:rPr>
          <w:i/>
          <w:color w:val="000000" w:themeColor="text1"/>
          <w:sz w:val="26"/>
          <w:szCs w:val="26"/>
        </w:rPr>
        <w:t xml:space="preserve">Real Writing. </w:t>
      </w:r>
      <w:r w:rsidRPr="006577BA">
        <w:rPr>
          <w:color w:val="000000" w:themeColor="text1"/>
          <w:sz w:val="26"/>
          <w:szCs w:val="26"/>
        </w:rPr>
        <w:t xml:space="preserve">Boston: Bedford Books. </w:t>
      </w:r>
    </w:p>
    <w:p w:rsidR="00E86BBF" w:rsidRPr="006577BA" w:rsidRDefault="00E86BBF" w:rsidP="006577BA">
      <w:pPr>
        <w:pStyle w:val="Header"/>
        <w:numPr>
          <w:ilvl w:val="0"/>
          <w:numId w:val="1"/>
        </w:numPr>
        <w:tabs>
          <w:tab w:val="clear" w:pos="945"/>
          <w:tab w:val="num" w:pos="720"/>
        </w:tabs>
        <w:spacing w:line="360" w:lineRule="auto"/>
        <w:ind w:left="720" w:hanging="360"/>
        <w:rPr>
          <w:color w:val="000000" w:themeColor="text1"/>
          <w:sz w:val="26"/>
          <w:szCs w:val="26"/>
        </w:rPr>
      </w:pPr>
      <w:r w:rsidRPr="006577BA">
        <w:rPr>
          <w:color w:val="000000" w:themeColor="text1"/>
          <w:sz w:val="26"/>
          <w:szCs w:val="26"/>
          <w:lang w:val="de-DE"/>
        </w:rPr>
        <w:t xml:space="preserve">Zemach, D.E &amp; Rumisek, L.A. 2009.  </w:t>
      </w:r>
      <w:r w:rsidRPr="006577BA">
        <w:rPr>
          <w:i/>
          <w:color w:val="000000" w:themeColor="text1"/>
          <w:sz w:val="26"/>
          <w:szCs w:val="26"/>
        </w:rPr>
        <w:t>Academic Writing – from paragraph to essay.</w:t>
      </w:r>
      <w:r w:rsidRPr="006577BA">
        <w:rPr>
          <w:color w:val="000000" w:themeColor="text1"/>
          <w:sz w:val="26"/>
          <w:szCs w:val="26"/>
        </w:rPr>
        <w:t xml:space="preserve"> Macmillan</w:t>
      </w:r>
    </w:p>
    <w:p w:rsidR="00E86BBF" w:rsidRPr="006577BA" w:rsidRDefault="00E86BBF" w:rsidP="006577BA">
      <w:pPr>
        <w:pStyle w:val="Header"/>
        <w:numPr>
          <w:ilvl w:val="0"/>
          <w:numId w:val="1"/>
        </w:numPr>
        <w:tabs>
          <w:tab w:val="left" w:pos="720"/>
        </w:tabs>
        <w:spacing w:line="360" w:lineRule="auto"/>
        <w:rPr>
          <w:color w:val="000000" w:themeColor="text1"/>
          <w:sz w:val="26"/>
          <w:szCs w:val="26"/>
        </w:rPr>
      </w:pPr>
      <w:r w:rsidRPr="006577BA">
        <w:rPr>
          <w:color w:val="000000" w:themeColor="text1"/>
          <w:sz w:val="26"/>
          <w:szCs w:val="26"/>
        </w:rPr>
        <w:t xml:space="preserve">Oshima, A &amp; Hogue, A. 2006. </w:t>
      </w:r>
      <w:r w:rsidRPr="006577BA">
        <w:rPr>
          <w:i/>
          <w:color w:val="000000" w:themeColor="text1"/>
          <w:sz w:val="26"/>
          <w:szCs w:val="26"/>
        </w:rPr>
        <w:t>Writing Academic English</w:t>
      </w:r>
      <w:r w:rsidRPr="006577BA">
        <w:rPr>
          <w:color w:val="000000" w:themeColor="text1"/>
          <w:sz w:val="26"/>
          <w:szCs w:val="26"/>
        </w:rPr>
        <w:t>. Pearson Education.</w:t>
      </w:r>
    </w:p>
    <w:p w:rsidR="00E86BBF" w:rsidRPr="006577BA" w:rsidRDefault="00E86BBF" w:rsidP="006577BA">
      <w:pPr>
        <w:spacing w:after="0" w:line="360" w:lineRule="auto"/>
        <w:rPr>
          <w:rFonts w:ascii="Times New Roman" w:eastAsia="Times New Roman" w:hAnsi="Times New Roman"/>
          <w:color w:val="000000" w:themeColor="text1"/>
          <w:sz w:val="26"/>
          <w:szCs w:val="26"/>
        </w:rPr>
      </w:pPr>
    </w:p>
    <w:p w:rsidR="00E86BBF" w:rsidRPr="006577BA" w:rsidRDefault="00E86BBF" w:rsidP="006577BA">
      <w:pPr>
        <w:spacing w:after="0" w:line="360" w:lineRule="auto"/>
        <w:rPr>
          <w:rStyle w:val="PlaceholderText"/>
          <w:rFonts w:ascii="Times New Roman" w:hAnsi="Times New Roman"/>
          <w:b/>
          <w:color w:val="000000" w:themeColor="text1"/>
          <w:sz w:val="26"/>
          <w:szCs w:val="26"/>
        </w:rPr>
      </w:pPr>
      <w:bookmarkStart w:id="0" w:name="_GoBack"/>
      <w:r w:rsidRPr="006577BA">
        <w:rPr>
          <w:rFonts w:ascii="Times New Roman" w:eastAsia="Times New Roman" w:hAnsi="Times New Roman"/>
          <w:b/>
          <w:color w:val="000000" w:themeColor="text1"/>
          <w:sz w:val="26"/>
          <w:szCs w:val="26"/>
        </w:rPr>
        <w:t xml:space="preserve">9. PHƯƠNG PHÁP ĐÁNH GIÁ HỌC PHẦN: </w:t>
      </w:r>
    </w:p>
    <w:bookmarkEnd w:id="0"/>
    <w:p w:rsidR="00E86BBF" w:rsidRPr="006577BA" w:rsidRDefault="00903A65" w:rsidP="006577BA">
      <w:pPr>
        <w:spacing w:after="0" w:line="360" w:lineRule="auto"/>
        <w:rPr>
          <w:rFonts w:ascii="Times New Roman" w:hAnsi="Times New Roman"/>
          <w:color w:val="000000" w:themeColor="text1"/>
          <w:sz w:val="26"/>
          <w:szCs w:val="26"/>
        </w:rPr>
      </w:pPr>
      <w:r w:rsidRPr="006577BA">
        <w:rPr>
          <w:rFonts w:ascii="Times New Roman" w:hAnsi="Times New Roman"/>
          <w:color w:val="000000" w:themeColor="text1"/>
          <w:sz w:val="26"/>
          <w:szCs w:val="26"/>
        </w:rPr>
        <w:t>Đánh giá theo quá trình</w:t>
      </w:r>
      <w:r w:rsidR="00E86BBF" w:rsidRPr="006577BA">
        <w:rPr>
          <w:rFonts w:ascii="Times New Roman" w:hAnsi="Times New Roman"/>
          <w:color w:val="000000" w:themeColor="text1"/>
          <w:sz w:val="26"/>
          <w:szCs w:val="26"/>
        </w:rPr>
        <w:t>:</w:t>
      </w:r>
    </w:p>
    <w:p w:rsidR="004A6478" w:rsidRPr="006577BA" w:rsidRDefault="004A6478" w:rsidP="006577BA">
      <w:pPr>
        <w:autoSpaceDE w:val="0"/>
        <w:autoSpaceDN w:val="0"/>
        <w:adjustRightInd w:val="0"/>
        <w:spacing w:after="0" w:line="360" w:lineRule="auto"/>
        <w:rPr>
          <w:rFonts w:ascii="Times New Roman" w:hAnsi="Times New Roman"/>
          <w:color w:val="000000" w:themeColor="text1"/>
          <w:sz w:val="26"/>
          <w:szCs w:val="26"/>
        </w:rPr>
      </w:pPr>
      <w:r w:rsidRPr="006577BA">
        <w:rPr>
          <w:rFonts w:ascii="Times New Roman" w:hAnsi="Times New Roman"/>
          <w:color w:val="000000" w:themeColor="text1"/>
          <w:sz w:val="26"/>
          <w:szCs w:val="26"/>
        </w:rPr>
        <w:lastRenderedPageBreak/>
        <w:t xml:space="preserve">- 20%: dự lớp, và làm bài tập hoặc chuẩn bị nội dung buổi học theo yêu cầu của giáo viên. </w:t>
      </w:r>
    </w:p>
    <w:p w:rsidR="00811C4C" w:rsidRPr="006577BA" w:rsidRDefault="004A6478" w:rsidP="006577BA">
      <w:pPr>
        <w:spacing w:after="0" w:line="360" w:lineRule="auto"/>
        <w:jc w:val="both"/>
        <w:rPr>
          <w:rFonts w:ascii="Times New Roman" w:hAnsi="Times New Roman"/>
          <w:color w:val="000000" w:themeColor="text1"/>
          <w:sz w:val="26"/>
          <w:szCs w:val="26"/>
        </w:rPr>
      </w:pPr>
      <w:r w:rsidRPr="006577BA">
        <w:rPr>
          <w:rFonts w:ascii="Times New Roman" w:hAnsi="Times New Roman"/>
          <w:color w:val="000000" w:themeColor="text1"/>
          <w:sz w:val="26"/>
          <w:szCs w:val="26"/>
        </w:rPr>
        <w:t xml:space="preserve">- 20%: </w:t>
      </w:r>
      <w:r w:rsidR="00811C4C" w:rsidRPr="006577BA">
        <w:rPr>
          <w:rFonts w:ascii="Times New Roman" w:hAnsi="Times New Roman"/>
          <w:color w:val="000000" w:themeColor="text1"/>
          <w:sz w:val="26"/>
          <w:szCs w:val="26"/>
        </w:rPr>
        <w:t>được tính bằng trung bình 4 điểm chấm các bài viết của sinh viên theo chủ đề giáo viên giao hàng tuần.</w:t>
      </w:r>
    </w:p>
    <w:p w:rsidR="00811C4C" w:rsidRPr="006577BA" w:rsidRDefault="004A6478" w:rsidP="006577BA">
      <w:pPr>
        <w:spacing w:after="0" w:line="360" w:lineRule="auto"/>
        <w:jc w:val="both"/>
        <w:rPr>
          <w:rFonts w:ascii="Times New Roman" w:eastAsia="Times New Roman" w:hAnsi="Times New Roman"/>
          <w:color w:val="000000" w:themeColor="text1"/>
          <w:sz w:val="26"/>
          <w:szCs w:val="26"/>
        </w:rPr>
      </w:pPr>
      <w:r w:rsidRPr="006577BA">
        <w:rPr>
          <w:rFonts w:ascii="Times New Roman" w:hAnsi="Times New Roman"/>
          <w:color w:val="000000" w:themeColor="text1"/>
          <w:sz w:val="26"/>
          <w:szCs w:val="26"/>
        </w:rPr>
        <w:t xml:space="preserve">- 60%: </w:t>
      </w:r>
      <w:r w:rsidR="00811C4C" w:rsidRPr="006577BA">
        <w:rPr>
          <w:rFonts w:ascii="Times New Roman" w:hAnsi="Times New Roman"/>
          <w:color w:val="000000" w:themeColor="text1"/>
          <w:sz w:val="26"/>
          <w:szCs w:val="26"/>
        </w:rPr>
        <w:t>kiểm tra 60 phút với nội dung kiểm tra các phần đã học (ví dụ, viết lại câu, lập dàn ý, bài tập về kỹ năng viết đoạn thống nhất và liên kết ý) + viết đoạn theo chủ đề cho sẵn.</w:t>
      </w:r>
    </w:p>
    <w:p w:rsidR="008F780D" w:rsidRPr="006577BA" w:rsidRDefault="004A6478" w:rsidP="006577BA">
      <w:pPr>
        <w:autoSpaceDE w:val="0"/>
        <w:autoSpaceDN w:val="0"/>
        <w:adjustRightInd w:val="0"/>
        <w:spacing w:after="0" w:line="360" w:lineRule="auto"/>
        <w:rPr>
          <w:rFonts w:ascii="Times New Roman" w:hAnsi="Times New Roman"/>
          <w:b/>
          <w:color w:val="000000" w:themeColor="text1"/>
          <w:sz w:val="26"/>
          <w:szCs w:val="26"/>
        </w:rPr>
      </w:pPr>
      <w:r w:rsidRPr="006577BA">
        <w:rPr>
          <w:rFonts w:ascii="Times New Roman" w:hAnsi="Times New Roman"/>
          <w:b/>
          <w:color w:val="000000" w:themeColor="text1"/>
          <w:sz w:val="26"/>
          <w:szCs w:val="26"/>
        </w:rPr>
        <w:t xml:space="preserve">Điều kiện dự thi kết thúc học phần: </w:t>
      </w:r>
    </w:p>
    <w:p w:rsidR="004A6478" w:rsidRDefault="004A6478" w:rsidP="006577BA">
      <w:pPr>
        <w:autoSpaceDE w:val="0"/>
        <w:autoSpaceDN w:val="0"/>
        <w:adjustRightInd w:val="0"/>
        <w:spacing w:after="0" w:line="360" w:lineRule="auto"/>
        <w:rPr>
          <w:rFonts w:ascii="Times New Roman" w:hAnsi="Times New Roman"/>
          <w:color w:val="000000" w:themeColor="text1"/>
          <w:sz w:val="26"/>
          <w:szCs w:val="26"/>
        </w:rPr>
      </w:pPr>
      <w:r w:rsidRPr="006577BA">
        <w:rPr>
          <w:rFonts w:ascii="Times New Roman" w:hAnsi="Times New Roman"/>
          <w:color w:val="000000" w:themeColor="text1"/>
          <w:sz w:val="26"/>
          <w:szCs w:val="26"/>
        </w:rPr>
        <w:t>Sinh viên phải tham dự tối thiểu 80% số buổi trên lớp; có dự kiểm tra giữa kỳ; điểm 20% dự lớp và làm bài tập không dưới 5.</w:t>
      </w:r>
    </w:p>
    <w:tbl>
      <w:tblPr>
        <w:tblW w:w="9299" w:type="dxa"/>
        <w:jc w:val="center"/>
        <w:tblInd w:w="-4" w:type="dxa"/>
        <w:tblLayout w:type="fixed"/>
        <w:tblLook w:val="0000"/>
      </w:tblPr>
      <w:tblGrid>
        <w:gridCol w:w="4651"/>
        <w:gridCol w:w="425"/>
        <w:gridCol w:w="4223"/>
      </w:tblGrid>
      <w:tr w:rsidR="00373755" w:rsidRPr="00EA2231" w:rsidTr="00707AAE">
        <w:trPr>
          <w:trHeight w:val="305"/>
          <w:jc w:val="center"/>
        </w:trPr>
        <w:tc>
          <w:tcPr>
            <w:tcW w:w="4651" w:type="dxa"/>
          </w:tcPr>
          <w:p w:rsidR="00373755" w:rsidRPr="00EA2231" w:rsidRDefault="00373755" w:rsidP="00707AAE">
            <w:pPr>
              <w:autoSpaceDE w:val="0"/>
              <w:autoSpaceDN w:val="0"/>
              <w:adjustRightInd w:val="0"/>
              <w:spacing w:after="0" w:line="360" w:lineRule="auto"/>
              <w:jc w:val="center"/>
              <w:rPr>
                <w:rFonts w:ascii="Times New Roman" w:hAnsi="Times New Roman"/>
                <w:color w:val="000000"/>
                <w:sz w:val="26"/>
                <w:szCs w:val="26"/>
                <w:lang w:val="it-IT"/>
              </w:rPr>
            </w:pPr>
          </w:p>
          <w:p w:rsidR="00373755" w:rsidRPr="00EA2231" w:rsidRDefault="00373755" w:rsidP="00707AAE">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color w:val="000000"/>
                <w:sz w:val="26"/>
                <w:szCs w:val="26"/>
                <w:lang w:val="it-IT"/>
              </w:rPr>
              <w:t>TRƯỞNG BỘ MÔN</w:t>
            </w:r>
          </w:p>
          <w:p w:rsidR="00373755" w:rsidRPr="00EA2231" w:rsidRDefault="00373755" w:rsidP="00707AAE">
            <w:pPr>
              <w:autoSpaceDE w:val="0"/>
              <w:autoSpaceDN w:val="0"/>
              <w:adjustRightInd w:val="0"/>
              <w:spacing w:after="0" w:line="360" w:lineRule="auto"/>
              <w:jc w:val="center"/>
              <w:rPr>
                <w:rFonts w:ascii="Times New Roman" w:hAnsi="Times New Roman"/>
                <w:color w:val="000000"/>
                <w:sz w:val="26"/>
                <w:szCs w:val="26"/>
                <w:lang w:val="it-IT"/>
              </w:rPr>
            </w:pPr>
          </w:p>
          <w:p w:rsidR="00373755" w:rsidRPr="00EA2231" w:rsidRDefault="003F7E84" w:rsidP="00707AAE">
            <w:pPr>
              <w:autoSpaceDE w:val="0"/>
              <w:autoSpaceDN w:val="0"/>
              <w:adjustRightInd w:val="0"/>
              <w:spacing w:after="0" w:line="360" w:lineRule="auto"/>
              <w:jc w:val="center"/>
              <w:rPr>
                <w:rFonts w:ascii="Times New Roman" w:hAnsi="Times New Roman"/>
                <w:color w:val="000000"/>
                <w:sz w:val="26"/>
                <w:szCs w:val="26"/>
                <w:lang w:val="it-IT"/>
              </w:rPr>
            </w:pPr>
            <w:r>
              <w:rPr>
                <w:rFonts w:ascii="Times New Roman" w:hAnsi="Times New Roman"/>
                <w:i/>
                <w:color w:val="000000"/>
                <w:sz w:val="26"/>
                <w:szCs w:val="26"/>
                <w:lang w:val="it-IT"/>
              </w:rPr>
              <w:t>(đã ký)</w:t>
            </w:r>
          </w:p>
          <w:p w:rsidR="00373755" w:rsidRPr="00EA2231" w:rsidRDefault="00373755" w:rsidP="00707AAE">
            <w:pPr>
              <w:autoSpaceDE w:val="0"/>
              <w:autoSpaceDN w:val="0"/>
              <w:adjustRightInd w:val="0"/>
              <w:spacing w:after="0" w:line="360" w:lineRule="auto"/>
              <w:jc w:val="center"/>
              <w:rPr>
                <w:rFonts w:ascii="Times New Roman" w:hAnsi="Times New Roman"/>
                <w:color w:val="000000"/>
                <w:sz w:val="26"/>
                <w:szCs w:val="26"/>
                <w:lang w:val="it-IT"/>
              </w:rPr>
            </w:pPr>
          </w:p>
          <w:p w:rsidR="00373755" w:rsidRPr="00EA2231" w:rsidRDefault="00373755" w:rsidP="00707AAE">
            <w:pPr>
              <w:autoSpaceDE w:val="0"/>
              <w:autoSpaceDN w:val="0"/>
              <w:adjustRightInd w:val="0"/>
              <w:spacing w:after="0" w:line="360" w:lineRule="auto"/>
              <w:jc w:val="center"/>
              <w:rPr>
                <w:rFonts w:ascii="Times New Roman" w:hAnsi="Times New Roman"/>
                <w:b/>
                <w:color w:val="000000"/>
                <w:sz w:val="26"/>
                <w:szCs w:val="26"/>
                <w:lang w:val="it-IT"/>
              </w:rPr>
            </w:pPr>
            <w:r w:rsidRPr="00EA2231">
              <w:rPr>
                <w:rFonts w:ascii="Times New Roman" w:hAnsi="Times New Roman"/>
                <w:b/>
                <w:color w:val="000000"/>
                <w:sz w:val="26"/>
                <w:szCs w:val="26"/>
                <w:lang w:val="it-IT"/>
              </w:rPr>
              <w:t>Th.S NGUYỄN THỊ THANH HUYỀN</w:t>
            </w:r>
          </w:p>
        </w:tc>
        <w:tc>
          <w:tcPr>
            <w:tcW w:w="425" w:type="dxa"/>
          </w:tcPr>
          <w:p w:rsidR="00373755" w:rsidRPr="00EA2231" w:rsidRDefault="00373755" w:rsidP="00707AAE">
            <w:pPr>
              <w:autoSpaceDE w:val="0"/>
              <w:autoSpaceDN w:val="0"/>
              <w:adjustRightInd w:val="0"/>
              <w:spacing w:after="0" w:line="360" w:lineRule="auto"/>
              <w:jc w:val="right"/>
              <w:rPr>
                <w:rFonts w:ascii="Times New Roman" w:hAnsi="Times New Roman"/>
                <w:color w:val="000000"/>
                <w:sz w:val="26"/>
                <w:szCs w:val="26"/>
                <w:lang w:val="it-IT"/>
              </w:rPr>
            </w:pPr>
          </w:p>
        </w:tc>
        <w:tc>
          <w:tcPr>
            <w:tcW w:w="4223" w:type="dxa"/>
          </w:tcPr>
          <w:p w:rsidR="00373755" w:rsidRPr="00EA2231" w:rsidRDefault="00373755" w:rsidP="00707AAE">
            <w:pPr>
              <w:autoSpaceDE w:val="0"/>
              <w:autoSpaceDN w:val="0"/>
              <w:adjustRightInd w:val="0"/>
              <w:spacing w:after="0" w:line="360" w:lineRule="auto"/>
              <w:jc w:val="center"/>
              <w:rPr>
                <w:rFonts w:ascii="Times New Roman" w:hAnsi="Times New Roman"/>
                <w:i/>
                <w:color w:val="000000"/>
                <w:sz w:val="26"/>
                <w:szCs w:val="26"/>
                <w:lang w:val="it-IT"/>
              </w:rPr>
            </w:pPr>
            <w:r w:rsidRPr="00EA2231">
              <w:rPr>
                <w:rFonts w:ascii="Times New Roman" w:hAnsi="Times New Roman"/>
                <w:i/>
                <w:color w:val="000000"/>
                <w:sz w:val="26"/>
                <w:szCs w:val="26"/>
                <w:lang w:val="it-IT"/>
              </w:rPr>
              <w:t>Hà Nội, ngày 08 tháng 07 năm 2015</w:t>
            </w:r>
          </w:p>
          <w:p w:rsidR="00373755" w:rsidRPr="00EA2231" w:rsidRDefault="00373755" w:rsidP="00707AAE">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color w:val="000000"/>
                <w:sz w:val="26"/>
                <w:szCs w:val="26"/>
                <w:lang w:val="it-IT"/>
              </w:rPr>
              <w:t>HIỆU TRƯỞNG</w:t>
            </w:r>
          </w:p>
          <w:p w:rsidR="00373755" w:rsidRPr="00EA2231" w:rsidRDefault="00373755" w:rsidP="00707AAE">
            <w:pPr>
              <w:autoSpaceDE w:val="0"/>
              <w:autoSpaceDN w:val="0"/>
              <w:adjustRightInd w:val="0"/>
              <w:spacing w:after="0" w:line="360" w:lineRule="auto"/>
              <w:jc w:val="center"/>
              <w:rPr>
                <w:rFonts w:ascii="Times New Roman" w:hAnsi="Times New Roman"/>
                <w:color w:val="000000"/>
                <w:sz w:val="26"/>
                <w:szCs w:val="26"/>
                <w:lang w:val="it-IT"/>
              </w:rPr>
            </w:pPr>
          </w:p>
          <w:p w:rsidR="00373755" w:rsidRPr="00EA2231" w:rsidRDefault="003F7E84" w:rsidP="00707AAE">
            <w:pPr>
              <w:autoSpaceDE w:val="0"/>
              <w:autoSpaceDN w:val="0"/>
              <w:adjustRightInd w:val="0"/>
              <w:spacing w:after="0" w:line="360" w:lineRule="auto"/>
              <w:jc w:val="center"/>
              <w:rPr>
                <w:rFonts w:ascii="Times New Roman" w:hAnsi="Times New Roman"/>
                <w:color w:val="000000"/>
                <w:sz w:val="26"/>
                <w:szCs w:val="26"/>
                <w:lang w:val="it-IT"/>
              </w:rPr>
            </w:pPr>
            <w:r>
              <w:rPr>
                <w:rFonts w:ascii="Times New Roman" w:hAnsi="Times New Roman"/>
                <w:i/>
                <w:color w:val="000000"/>
                <w:sz w:val="26"/>
                <w:szCs w:val="26"/>
                <w:lang w:val="it-IT"/>
              </w:rPr>
              <w:t>(đã ký)</w:t>
            </w:r>
          </w:p>
          <w:p w:rsidR="00373755" w:rsidRPr="00EA2231" w:rsidRDefault="00373755" w:rsidP="00707AAE">
            <w:pPr>
              <w:autoSpaceDE w:val="0"/>
              <w:autoSpaceDN w:val="0"/>
              <w:adjustRightInd w:val="0"/>
              <w:spacing w:after="0" w:line="360" w:lineRule="auto"/>
              <w:jc w:val="center"/>
              <w:rPr>
                <w:rFonts w:ascii="Times New Roman" w:hAnsi="Times New Roman"/>
                <w:color w:val="000000"/>
                <w:sz w:val="26"/>
                <w:szCs w:val="26"/>
                <w:lang w:val="it-IT"/>
              </w:rPr>
            </w:pPr>
          </w:p>
          <w:p w:rsidR="00373755" w:rsidRPr="00EA2231" w:rsidRDefault="00373755" w:rsidP="00707AAE">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b/>
                <w:sz w:val="26"/>
                <w:szCs w:val="26"/>
                <w:lang w:val="it-IT"/>
              </w:rPr>
              <w:t>GS.TS TRẦN THỌ ĐẠT</w:t>
            </w:r>
          </w:p>
        </w:tc>
      </w:tr>
    </w:tbl>
    <w:p w:rsidR="006577BA" w:rsidRPr="006577BA" w:rsidRDefault="006577BA" w:rsidP="006577BA">
      <w:pPr>
        <w:autoSpaceDE w:val="0"/>
        <w:autoSpaceDN w:val="0"/>
        <w:adjustRightInd w:val="0"/>
        <w:spacing w:after="0" w:line="360" w:lineRule="auto"/>
        <w:rPr>
          <w:rFonts w:ascii="Times New Roman" w:hAnsi="Times New Roman"/>
          <w:color w:val="000000" w:themeColor="text1"/>
          <w:sz w:val="26"/>
          <w:szCs w:val="26"/>
        </w:rPr>
      </w:pPr>
    </w:p>
    <w:sectPr w:rsidR="006577BA" w:rsidRPr="006577BA" w:rsidSect="00B45A93">
      <w:footerReference w:type="default" r:id="rId7"/>
      <w:pgSz w:w="11907" w:h="16840" w:code="9"/>
      <w:pgMar w:top="1134" w:right="1134" w:bottom="1134" w:left="1985"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26C2" w:rsidRDefault="00F326C2" w:rsidP="00B45A93">
      <w:pPr>
        <w:spacing w:after="0" w:line="240" w:lineRule="auto"/>
      </w:pPr>
      <w:r>
        <w:separator/>
      </w:r>
    </w:p>
  </w:endnote>
  <w:endnote w:type="continuationSeparator" w:id="1">
    <w:p w:rsidR="00F326C2" w:rsidRDefault="00F326C2" w:rsidP="00B45A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242195"/>
      <w:docPartObj>
        <w:docPartGallery w:val="Page Numbers (Bottom of Page)"/>
        <w:docPartUnique/>
      </w:docPartObj>
    </w:sdtPr>
    <w:sdtContent>
      <w:p w:rsidR="00B45A93" w:rsidRDefault="00535A2C">
        <w:pPr>
          <w:pStyle w:val="Footer"/>
          <w:jc w:val="center"/>
        </w:pPr>
        <w:fldSimple w:instr=" PAGE   \* MERGEFORMAT ">
          <w:r w:rsidR="003F7E84">
            <w:rPr>
              <w:noProof/>
            </w:rPr>
            <w:t>6</w:t>
          </w:r>
        </w:fldSimple>
      </w:p>
    </w:sdtContent>
  </w:sdt>
  <w:p w:rsidR="00B45A93" w:rsidRDefault="00B45A9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26C2" w:rsidRDefault="00F326C2" w:rsidP="00B45A93">
      <w:pPr>
        <w:spacing w:after="0" w:line="240" w:lineRule="auto"/>
      </w:pPr>
      <w:r>
        <w:separator/>
      </w:r>
    </w:p>
  </w:footnote>
  <w:footnote w:type="continuationSeparator" w:id="1">
    <w:p w:rsidR="00F326C2" w:rsidRDefault="00F326C2" w:rsidP="00B45A9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BF2686"/>
    <w:multiLevelType w:val="hybridMultilevel"/>
    <w:tmpl w:val="16D8AA44"/>
    <w:lvl w:ilvl="0" w:tplc="7D50C42C">
      <w:numFmt w:val="bullet"/>
      <w:lvlText w:val="-"/>
      <w:lvlJc w:val="left"/>
      <w:pPr>
        <w:tabs>
          <w:tab w:val="num" w:pos="945"/>
        </w:tabs>
        <w:ind w:left="945" w:hanging="58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54D54939"/>
    <w:multiLevelType w:val="hybridMultilevel"/>
    <w:tmpl w:val="A72494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E86BBF"/>
    <w:rsid w:val="000506B4"/>
    <w:rsid w:val="0007705B"/>
    <w:rsid w:val="000A3618"/>
    <w:rsid w:val="000D7F14"/>
    <w:rsid w:val="000F69D5"/>
    <w:rsid w:val="001426D2"/>
    <w:rsid w:val="00150344"/>
    <w:rsid w:val="00170821"/>
    <w:rsid w:val="001767C3"/>
    <w:rsid w:val="00182710"/>
    <w:rsid w:val="00193411"/>
    <w:rsid w:val="001B1B74"/>
    <w:rsid w:val="001C59BF"/>
    <w:rsid w:val="001F1EE9"/>
    <w:rsid w:val="002761B5"/>
    <w:rsid w:val="00286A79"/>
    <w:rsid w:val="002E16EE"/>
    <w:rsid w:val="00373755"/>
    <w:rsid w:val="00376611"/>
    <w:rsid w:val="00381C48"/>
    <w:rsid w:val="00394115"/>
    <w:rsid w:val="003D4517"/>
    <w:rsid w:val="003F7E84"/>
    <w:rsid w:val="0045540D"/>
    <w:rsid w:val="00497B85"/>
    <w:rsid w:val="004A6478"/>
    <w:rsid w:val="004D31E6"/>
    <w:rsid w:val="00503C53"/>
    <w:rsid w:val="00535A2C"/>
    <w:rsid w:val="00557EEE"/>
    <w:rsid w:val="005B1C84"/>
    <w:rsid w:val="00602A83"/>
    <w:rsid w:val="006577BA"/>
    <w:rsid w:val="0068044E"/>
    <w:rsid w:val="00687948"/>
    <w:rsid w:val="006C2F8A"/>
    <w:rsid w:val="006E1F87"/>
    <w:rsid w:val="00753639"/>
    <w:rsid w:val="00792256"/>
    <w:rsid w:val="007D1007"/>
    <w:rsid w:val="007F587B"/>
    <w:rsid w:val="007F5AB9"/>
    <w:rsid w:val="00811C4C"/>
    <w:rsid w:val="0086685D"/>
    <w:rsid w:val="00895D8A"/>
    <w:rsid w:val="0089743C"/>
    <w:rsid w:val="008A5B75"/>
    <w:rsid w:val="008F780D"/>
    <w:rsid w:val="00903A65"/>
    <w:rsid w:val="009B11F5"/>
    <w:rsid w:val="00A459A6"/>
    <w:rsid w:val="00A83B63"/>
    <w:rsid w:val="00A93418"/>
    <w:rsid w:val="00AA43A4"/>
    <w:rsid w:val="00AC2783"/>
    <w:rsid w:val="00B45A93"/>
    <w:rsid w:val="00B71778"/>
    <w:rsid w:val="00BB0079"/>
    <w:rsid w:val="00BF5D26"/>
    <w:rsid w:val="00C36C04"/>
    <w:rsid w:val="00C62E69"/>
    <w:rsid w:val="00C67BBB"/>
    <w:rsid w:val="00C76250"/>
    <w:rsid w:val="00C84C6D"/>
    <w:rsid w:val="00D0763F"/>
    <w:rsid w:val="00D4273D"/>
    <w:rsid w:val="00DE41B2"/>
    <w:rsid w:val="00E55995"/>
    <w:rsid w:val="00E86BBF"/>
    <w:rsid w:val="00EA13DF"/>
    <w:rsid w:val="00EA5BC8"/>
    <w:rsid w:val="00F326C2"/>
    <w:rsid w:val="00F352ED"/>
    <w:rsid w:val="00F42EFB"/>
    <w:rsid w:val="00F63CB7"/>
    <w:rsid w:val="00F658F9"/>
    <w:rsid w:val="00F7403B"/>
    <w:rsid w:val="00FC63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6BBF"/>
    <w:rPr>
      <w:rFonts w:ascii="Calibri" w:eastAsia="Calibri" w:hAnsi="Calibri" w:cs="Times New Roman"/>
    </w:rPr>
  </w:style>
  <w:style w:type="paragraph" w:styleId="Heading1">
    <w:name w:val="heading 1"/>
    <w:basedOn w:val="Normal"/>
    <w:next w:val="Normal"/>
    <w:link w:val="Heading1Char"/>
    <w:qFormat/>
    <w:rsid w:val="00E86BBF"/>
    <w:pPr>
      <w:keepNext/>
      <w:spacing w:after="0" w:line="240" w:lineRule="auto"/>
      <w:outlineLvl w:val="0"/>
    </w:pPr>
    <w:rPr>
      <w:rFonts w:ascii="Times New Roman" w:eastAsia="Times New Roman" w:hAnsi="Times New Roman"/>
      <w:sz w:val="28"/>
      <w:szCs w:val="24"/>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6BBF"/>
    <w:rPr>
      <w:rFonts w:ascii="Times New Roman" w:eastAsia="Times New Roman" w:hAnsi="Times New Roman" w:cs="Times New Roman"/>
      <w:sz w:val="28"/>
      <w:szCs w:val="24"/>
      <w:lang w:eastAsia="fr-FR"/>
    </w:rPr>
  </w:style>
  <w:style w:type="character" w:styleId="PlaceholderText">
    <w:name w:val="Placeholder Text"/>
    <w:uiPriority w:val="99"/>
    <w:semiHidden/>
    <w:rsid w:val="00E86BBF"/>
    <w:rPr>
      <w:color w:val="808080"/>
    </w:rPr>
  </w:style>
  <w:style w:type="paragraph" w:styleId="Header">
    <w:name w:val="header"/>
    <w:basedOn w:val="Normal"/>
    <w:link w:val="HeaderChar"/>
    <w:unhideWhenUsed/>
    <w:rsid w:val="00E86BBF"/>
    <w:pPr>
      <w:tabs>
        <w:tab w:val="center" w:pos="4320"/>
        <w:tab w:val="right" w:pos="8640"/>
      </w:tabs>
      <w:spacing w:after="0" w:line="240" w:lineRule="auto"/>
    </w:pPr>
    <w:rPr>
      <w:rFonts w:ascii="Times New Roman" w:eastAsia="Times New Roman" w:hAnsi="Times New Roman"/>
      <w:sz w:val="28"/>
      <w:szCs w:val="20"/>
      <w:lang w:eastAsia="fr-FR"/>
    </w:rPr>
  </w:style>
  <w:style w:type="character" w:customStyle="1" w:styleId="HeaderChar">
    <w:name w:val="Header Char"/>
    <w:basedOn w:val="DefaultParagraphFont"/>
    <w:link w:val="Header"/>
    <w:rsid w:val="00E86BBF"/>
    <w:rPr>
      <w:rFonts w:ascii="Times New Roman" w:eastAsia="Times New Roman" w:hAnsi="Times New Roman" w:cs="Times New Roman"/>
      <w:sz w:val="28"/>
      <w:szCs w:val="20"/>
      <w:lang w:eastAsia="fr-FR"/>
    </w:rPr>
  </w:style>
  <w:style w:type="paragraph" w:styleId="Footer">
    <w:name w:val="footer"/>
    <w:basedOn w:val="Normal"/>
    <w:link w:val="FooterChar"/>
    <w:uiPriority w:val="99"/>
    <w:unhideWhenUsed/>
    <w:rsid w:val="00B45A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5A93"/>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6BBF"/>
    <w:rPr>
      <w:rFonts w:ascii="Calibri" w:eastAsia="Calibri" w:hAnsi="Calibri" w:cs="Times New Roman"/>
    </w:rPr>
  </w:style>
  <w:style w:type="paragraph" w:styleId="Heading1">
    <w:name w:val="heading 1"/>
    <w:basedOn w:val="Normal"/>
    <w:next w:val="Normal"/>
    <w:link w:val="Heading1Char"/>
    <w:qFormat/>
    <w:rsid w:val="00E86BBF"/>
    <w:pPr>
      <w:keepNext/>
      <w:spacing w:after="0" w:line="240" w:lineRule="auto"/>
      <w:outlineLvl w:val="0"/>
    </w:pPr>
    <w:rPr>
      <w:rFonts w:ascii="Times New Roman" w:eastAsia="Times New Roman" w:hAnsi="Times New Roman"/>
      <w:sz w:val="28"/>
      <w:szCs w:val="24"/>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6BBF"/>
    <w:rPr>
      <w:rFonts w:ascii="Times New Roman" w:eastAsia="Times New Roman" w:hAnsi="Times New Roman" w:cs="Times New Roman"/>
      <w:sz w:val="28"/>
      <w:szCs w:val="24"/>
      <w:lang w:eastAsia="fr-FR"/>
    </w:rPr>
  </w:style>
  <w:style w:type="character" w:styleId="PlaceholderText">
    <w:name w:val="Placeholder Text"/>
    <w:uiPriority w:val="99"/>
    <w:semiHidden/>
    <w:rsid w:val="00E86BBF"/>
    <w:rPr>
      <w:color w:val="808080"/>
    </w:rPr>
  </w:style>
  <w:style w:type="paragraph" w:styleId="Header">
    <w:name w:val="header"/>
    <w:basedOn w:val="Normal"/>
    <w:link w:val="HeaderChar"/>
    <w:unhideWhenUsed/>
    <w:rsid w:val="00E86BBF"/>
    <w:pPr>
      <w:tabs>
        <w:tab w:val="center" w:pos="4320"/>
        <w:tab w:val="right" w:pos="8640"/>
      </w:tabs>
      <w:spacing w:after="0" w:line="240" w:lineRule="auto"/>
    </w:pPr>
    <w:rPr>
      <w:rFonts w:ascii="Times New Roman" w:eastAsia="Times New Roman" w:hAnsi="Times New Roman"/>
      <w:sz w:val="28"/>
      <w:szCs w:val="20"/>
      <w:lang w:eastAsia="fr-FR"/>
    </w:rPr>
  </w:style>
  <w:style w:type="character" w:customStyle="1" w:styleId="HeaderChar">
    <w:name w:val="Header Char"/>
    <w:basedOn w:val="DefaultParagraphFont"/>
    <w:link w:val="Header"/>
    <w:rsid w:val="00E86BBF"/>
    <w:rPr>
      <w:rFonts w:ascii="Times New Roman" w:eastAsia="Times New Roman" w:hAnsi="Times New Roman" w:cs="Times New Roman"/>
      <w:sz w:val="28"/>
      <w:szCs w:val="20"/>
      <w:lang w:eastAsia="fr-FR"/>
    </w:rPr>
  </w:style>
</w:styles>
</file>

<file path=word/webSettings.xml><?xml version="1.0" encoding="utf-8"?>
<w:webSettings xmlns:r="http://schemas.openxmlformats.org/officeDocument/2006/relationships" xmlns:w="http://schemas.openxmlformats.org/wordprocessingml/2006/main">
  <w:divs>
    <w:div w:id="20592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1244</Words>
  <Characters>7092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Welcome</cp:lastModifiedBy>
  <cp:revision>16</cp:revision>
  <cp:lastPrinted>2015-07-09T16:37:00Z</cp:lastPrinted>
  <dcterms:created xsi:type="dcterms:W3CDTF">2015-06-04T17:14:00Z</dcterms:created>
  <dcterms:modified xsi:type="dcterms:W3CDTF">2015-10-15T02:00:00Z</dcterms:modified>
</cp:coreProperties>
</file>